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5FF" w:rsidRDefault="00CD55FF" w:rsidP="00CD55FF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E0561" w:rsidRDefault="002E0561" w:rsidP="002E05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1006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387"/>
      </w:tblGrid>
      <w:tr w:rsidR="0088642D" w:rsidRPr="00830466" w:rsidTr="005524B1">
        <w:tc>
          <w:tcPr>
            <w:tcW w:w="4678" w:type="dxa"/>
          </w:tcPr>
          <w:p w:rsidR="0088642D" w:rsidRPr="00830466" w:rsidRDefault="0088642D" w:rsidP="00D7243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7" w:type="dxa"/>
          </w:tcPr>
          <w:p w:rsidR="0088642D" w:rsidRPr="00E139B1" w:rsidRDefault="0088642D" w:rsidP="006B3AE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D7243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АМІРОВ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ОЇ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Світлан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и Євгенівни</w:t>
            </w:r>
          </w:p>
        </w:tc>
        <w:tc>
          <w:tcPr>
            <w:tcW w:w="5387" w:type="dxa"/>
          </w:tcPr>
          <w:p w:rsidR="0088642D" w:rsidRPr="00830466" w:rsidRDefault="0088642D" w:rsidP="00A370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відділу фінансового управління</w:t>
            </w:r>
            <w:r w:rsidR="00AD039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AD0391" w:rsidRPr="00AD0391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345A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АНТОНЕНКО Натал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і Миколаївни</w:t>
            </w:r>
          </w:p>
        </w:tc>
        <w:tc>
          <w:tcPr>
            <w:tcW w:w="5387" w:type="dxa"/>
          </w:tcPr>
          <w:p w:rsidR="0088642D" w:rsidRPr="00E139B1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відділу управління праці та соціального захисту населення</w:t>
            </w:r>
            <w:r w:rsidR="00E139B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E139B1" w:rsidRPr="00AD0391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345A79" w:rsidP="00345A7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БАСОВОЇ Тетяни</w:t>
            </w:r>
            <w:r w:rsidR="0088642D"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Леонідівн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E139B1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Заступник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начальника управління освіти і науки</w:t>
            </w:r>
            <w:r w:rsidR="00E139B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E139B1" w:rsidRPr="00E139B1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345A79" w:rsidP="00345A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БЕРЗУЛОВОЇ </w:t>
            </w:r>
            <w:r w:rsidR="0088642D" w:rsidRPr="00830466">
              <w:rPr>
                <w:rFonts w:ascii="Times New Roman" w:hAnsi="Times New Roman" w:cs="Times New Roman"/>
                <w:sz w:val="26"/>
                <w:szCs w:val="26"/>
              </w:rPr>
              <w:t>Алл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88642D"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Миколаївн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6A7516" w:rsidRDefault="0088642D" w:rsidP="006B3AE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відділу</w:t>
            </w:r>
            <w:r w:rsidR="006B3AEC">
              <w:rPr>
                <w:rFonts w:ascii="Times New Roman" w:hAnsi="Times New Roman" w:cs="Times New Roman"/>
                <w:sz w:val="26"/>
                <w:szCs w:val="26"/>
              </w:rPr>
              <w:t xml:space="preserve"> - головного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бухгалтер</w:t>
            </w:r>
            <w:r w:rsidR="006B3AE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управління капітального будівництва</w:t>
            </w:r>
            <w:r w:rsidR="006A751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6A7516" w:rsidRPr="00FC127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За результатами проведеної перевірки встановлено, що до цієї особи заборони, визначені частиною 3, 4 статті 1 Закону України «Про очищення влади», не застосовуються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345A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БІЛАКОВСЬК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ОЇ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Ірин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Олександрівн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4C488C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відділу управління бухгалтерського обліку, планування та звітності</w:t>
            </w:r>
            <w:r w:rsidR="004C488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4C488C" w:rsidRPr="004C488C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345A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БЛАГУН Інес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Михайлівн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8F1330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управління праці та соціального захисту населення</w:t>
            </w:r>
            <w:r w:rsidR="008F133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8F1330" w:rsidRPr="008F1330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6B3AE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7" w:type="dxa"/>
          </w:tcPr>
          <w:p w:rsidR="0088642D" w:rsidRPr="008F1330" w:rsidRDefault="0088642D" w:rsidP="002D01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345A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БОРИСЕНКО Май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ї</w:t>
            </w:r>
            <w:r w:rsidR="00EE44E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Леонідівни</w:t>
            </w:r>
          </w:p>
        </w:tc>
        <w:tc>
          <w:tcPr>
            <w:tcW w:w="5387" w:type="dxa"/>
          </w:tcPr>
          <w:p w:rsidR="0088642D" w:rsidRPr="00E139B1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відділу управління розвитку підприємництва</w:t>
            </w:r>
            <w:r w:rsidR="00E139B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E139B1" w:rsidRPr="00E139B1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345A79" w:rsidP="00A370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БРИЗЕЦЬКОГО</w:t>
            </w:r>
            <w:r w:rsidR="0088642D"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Олександр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88642D"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8642D" w:rsidRPr="0083046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Федорович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5387" w:type="dxa"/>
          </w:tcPr>
          <w:p w:rsidR="0088642D" w:rsidRPr="004C488C" w:rsidRDefault="0088642D" w:rsidP="00A370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Заступник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начальника управління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містобудування, архітектури та земельних відносин</w:t>
            </w:r>
            <w:r w:rsidR="004C488C" w:rsidRPr="004C488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4C488C" w:rsidRPr="004C488C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345A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БУРОВ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Сергі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Кирилович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5387" w:type="dxa"/>
          </w:tcPr>
          <w:p w:rsidR="0088642D" w:rsidRPr="00E139B1" w:rsidRDefault="0088642D" w:rsidP="00A370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Завідувач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сектору режимно-секретної та мобілізаційної роботи </w:t>
            </w:r>
            <w:r w:rsidR="006B3AEC">
              <w:rPr>
                <w:rFonts w:ascii="Times New Roman" w:hAnsi="Times New Roman" w:cs="Times New Roman"/>
                <w:sz w:val="26"/>
                <w:szCs w:val="26"/>
              </w:rPr>
              <w:t>апарату міської ради і виконкому</w:t>
            </w:r>
            <w:r w:rsidR="00E139B1" w:rsidRPr="00E139B1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E139B1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345A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ВІЛЬЧИНСЬК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 xml:space="preserve">ОЇ 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Світлан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Григорівн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830466" w:rsidRDefault="0088642D" w:rsidP="00A370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відділу фінансового управління</w:t>
            </w:r>
            <w:r w:rsidR="008C67D0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8C67D0" w:rsidRPr="008C67D0">
              <w:rPr>
                <w:rFonts w:ascii="Times New Roman" w:hAnsi="Times New Roman" w:cs="Times New Roman"/>
                <w:i/>
                <w:iCs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 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345A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ВІРКО Тетян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Петрівн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4C488C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відділу управління розвитку підприємництва</w:t>
            </w:r>
            <w:r w:rsidR="004C488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4C488C" w:rsidRPr="004C488C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345A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ГАЦЕНКО Олен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Миколаївн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4C488C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Заступник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начальника управління бухгалтерського обліку, планування та звітності – головного бухгалтера</w:t>
            </w:r>
            <w:r w:rsidR="004C488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4C488C" w:rsidRPr="004C488C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6B3AEC" w:rsidP="00345A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ГЕЙКА</w:t>
            </w:r>
            <w:r w:rsidR="0088642D"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Віталі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88642D"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Миколайович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5387" w:type="dxa"/>
          </w:tcPr>
          <w:p w:rsidR="0088642D" w:rsidRPr="004E3CA6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Заступник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начальника відділу енергоменеджменту та впровадження енергозберігаючих технологій</w:t>
            </w:r>
            <w:r w:rsidR="004E3CA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4E3CA6" w:rsidRPr="004E3CA6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345A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ГЕРАСИМЕНКО Ірин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Миколаївн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4C488C" w:rsidRDefault="0088642D" w:rsidP="00A370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відділу преси та інформації апарату міської ради і виконкому</w:t>
            </w:r>
            <w:r w:rsidR="004C488C" w:rsidRPr="004C488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4C488C" w:rsidRPr="004C488C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345A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ГЕРАСИМЕНКО Світлан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Гаврилівн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8A5347" w:rsidRDefault="0088642D" w:rsidP="00E74B2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управління бухгалтерського обліку, п</w:t>
            </w:r>
            <w:r w:rsidR="00E74B23">
              <w:rPr>
                <w:rFonts w:ascii="Times New Roman" w:hAnsi="Times New Roman" w:cs="Times New Roman"/>
                <w:sz w:val="26"/>
                <w:szCs w:val="26"/>
              </w:rPr>
              <w:t>ланування та звітності – головного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бухгалтер</w:t>
            </w:r>
            <w:r w:rsidR="00E74B2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8A5347" w:rsidRPr="004C488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8A5347" w:rsidRPr="008A5347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345A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ГЕРАСИМЕНКО Юлі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ї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Сергіївн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E139B1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Завідувач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сектору архівного відділу</w:t>
            </w:r>
            <w:r w:rsidR="00E139B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E139B1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345A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ГЕТАЛО Олен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Леонідівн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4C488C" w:rsidRDefault="0088642D" w:rsidP="00A370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відділу управління праці та соціального захисту населення</w:t>
            </w:r>
            <w:r w:rsidR="004C488C" w:rsidRPr="004C488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4C488C" w:rsidRPr="004C488C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345A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ГНИЛЮК Вікторі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ї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Володимирівн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4C488C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відділу управління праці та соціального захисту населення</w:t>
            </w:r>
            <w:r w:rsidR="004C488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4C488C" w:rsidRPr="004C488C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345A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5387" w:type="dxa"/>
          </w:tcPr>
          <w:p w:rsidR="0088642D" w:rsidRPr="004E3CA6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345A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ГОЛОВАТЮК Світлан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Павлівн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4C488C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Заступник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голови комітету у справах сім'ї  і молоді </w:t>
            </w:r>
            <w:r w:rsidR="004C488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4C488C" w:rsidRPr="004C488C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345A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ГОНТАР Віт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Олексіївн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520C47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архівного відділу</w:t>
            </w:r>
            <w:r w:rsidR="00520C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520C47" w:rsidRPr="004C488C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345A79" w:rsidP="00345A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ГРИНЬ Ірини</w:t>
            </w:r>
            <w:r w:rsidR="0088642D"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Дмитрівн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CA2C15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Заступник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начальника управління організаційно-протокольної роботи</w:t>
            </w:r>
            <w:r w:rsidR="00CA2C1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CA2C15" w:rsidRPr="00CA2C15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345A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ГРИНЬКО Марин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Іванівн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5E3FC9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відділу юридичного управління</w:t>
            </w:r>
            <w:r w:rsidR="005E3FC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5E3FC9" w:rsidRPr="005E3FC9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 xml:space="preserve">За результатами проведеної перевірки встановлено, що до цієї особи заборони, визначені частиною 3,4 статті 1 Закону України «Про очищення влади», не </w:t>
            </w:r>
            <w:r w:rsidR="005E3FC9" w:rsidRPr="005E3FC9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lastRenderedPageBreak/>
              <w:t>застосовуються</w:t>
            </w:r>
            <w:r w:rsidR="005E3FC9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345A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ДІХТЯР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Юрі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Савович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5387" w:type="dxa"/>
          </w:tcPr>
          <w:p w:rsidR="0088642D" w:rsidRPr="00E139B1" w:rsidRDefault="0088642D" w:rsidP="00E74B2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відділу з питань взаємодії з правоохоронними органами та оборонної роботи</w:t>
            </w:r>
            <w:r w:rsidR="00E74B23">
              <w:rPr>
                <w:rFonts w:ascii="Times New Roman" w:hAnsi="Times New Roman" w:cs="Times New Roman"/>
                <w:sz w:val="26"/>
                <w:szCs w:val="26"/>
              </w:rPr>
              <w:t xml:space="preserve"> апарату  міської ради і виконкому</w:t>
            </w:r>
            <w:r w:rsidR="00E139B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E139B1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345A7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7" w:type="dxa"/>
          </w:tcPr>
          <w:p w:rsidR="0088642D" w:rsidRPr="00520C47" w:rsidRDefault="0088642D" w:rsidP="00A3703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345A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ДРОННІКОВ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ОЇ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Марин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Станіславівн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830466" w:rsidRDefault="0088642D" w:rsidP="00A370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відділу управління комунальної власності міста</w:t>
            </w:r>
            <w:r w:rsidR="00E139B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E139B1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345A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ДРУЖИНІН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ОЇ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Любов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і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Григорівн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5D76FD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Заступник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начальника управління по роботі зі зверненнями громадян</w:t>
            </w:r>
            <w:r w:rsidR="005D76F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5D76FD" w:rsidRPr="005D76FD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345A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ЄРЕШКО Наталі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ї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Миколаївн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E139B1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Завідувач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сектору управління містобудування, архітектури та земельних відносин</w:t>
            </w:r>
            <w:r w:rsidR="00E139B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E139B1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345A7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7" w:type="dxa"/>
          </w:tcPr>
          <w:p w:rsidR="0088642D" w:rsidRPr="007A7AE0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345A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ЗАТОЛОКІН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ОЇ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Олен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Анатоліївн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5E3FC9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управління організаційно-протокольної роботи</w:t>
            </w:r>
            <w:r w:rsidR="005E3FC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5E3FC9" w:rsidRPr="005E3FC9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  <w:r w:rsidR="005E3FC9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345A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ЗЕЛЕНСЬК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ОЇ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Людмил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Іванівн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59650C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відділу управління з питань надання адміністративних послуг</w:t>
            </w:r>
            <w:r w:rsidR="0059650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59650C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345A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ЗУБЕНКО Ганн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Андріївн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520C47" w:rsidRDefault="0088642D" w:rsidP="00A370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відділу управління економіки</w:t>
            </w:r>
            <w:r w:rsidR="00520C47" w:rsidRPr="00520C47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520C47" w:rsidRPr="004C488C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345A79" w:rsidP="00345A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ІВАШКІНОЇ</w:t>
            </w:r>
            <w:r w:rsidR="0088642D"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Ольг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 Іллівни</w:t>
            </w:r>
          </w:p>
        </w:tc>
        <w:tc>
          <w:tcPr>
            <w:tcW w:w="5387" w:type="dxa"/>
          </w:tcPr>
          <w:p w:rsidR="0088642D" w:rsidRPr="00520C47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відділу фінансового управління</w:t>
            </w:r>
            <w:r w:rsidR="00520C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520C47" w:rsidRPr="004C488C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345A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КАЛУГІН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ОЇ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Ольг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Яківн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520C47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Заступник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начальника управління праці та соціального захисту населення</w:t>
            </w:r>
            <w:r w:rsidR="00520C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520C47" w:rsidRPr="004C488C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345A79" w:rsidP="00A370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КАРАБАШ Лілії Станіславівни</w:t>
            </w:r>
          </w:p>
        </w:tc>
        <w:tc>
          <w:tcPr>
            <w:tcW w:w="5387" w:type="dxa"/>
          </w:tcPr>
          <w:p w:rsidR="0088642D" w:rsidRPr="00520C47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відділу фінансового управління</w:t>
            </w:r>
            <w:r w:rsidR="00520C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520C47" w:rsidRPr="004C488C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345A7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7" w:type="dxa"/>
          </w:tcPr>
          <w:p w:rsidR="0088642D" w:rsidRPr="00526562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345A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КОВАЛЕНКО Людмил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EE44E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лександрівн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8F60FB" w:rsidRDefault="0088642D" w:rsidP="00A370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відділу управління організаційно-протокольної роботи</w:t>
            </w:r>
            <w:r w:rsidR="008F60FB" w:rsidRPr="008F60FB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A75DEC" w:rsidRPr="00506AE2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345A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КОВТУНОВ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ОЇ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Юлі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ї Володимирівни</w:t>
            </w:r>
          </w:p>
        </w:tc>
        <w:tc>
          <w:tcPr>
            <w:tcW w:w="5387" w:type="dxa"/>
          </w:tcPr>
          <w:p w:rsidR="0088642D" w:rsidRPr="00A75DEC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відділу управління з питань надання адміністративних послуг</w:t>
            </w:r>
            <w:r w:rsidR="00A75DE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A75DEC" w:rsidRPr="00506AE2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345A7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7" w:type="dxa"/>
          </w:tcPr>
          <w:p w:rsidR="0088642D" w:rsidRPr="00520C47" w:rsidRDefault="0088642D" w:rsidP="00A3703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345A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КОТУНОВ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ОЇ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Оксан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и Олександрівни</w:t>
            </w:r>
          </w:p>
        </w:tc>
        <w:tc>
          <w:tcPr>
            <w:tcW w:w="5387" w:type="dxa"/>
          </w:tcPr>
          <w:p w:rsidR="0088642D" w:rsidRPr="00BC27CA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Заступник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начальника відділу енергоменеджменту та впровадження енергозберігаючих технологій</w:t>
            </w:r>
            <w:r w:rsidR="00BC27C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BC27CA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345A79" w:rsidP="00A370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КОШЕЛЕНКО Тетяни Петрівни</w:t>
            </w:r>
          </w:p>
        </w:tc>
        <w:tc>
          <w:tcPr>
            <w:tcW w:w="5387" w:type="dxa"/>
          </w:tcPr>
          <w:p w:rsidR="0088642D" w:rsidRPr="00520C47" w:rsidRDefault="0088642D" w:rsidP="00E74B2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E74B23">
              <w:rPr>
                <w:rFonts w:ascii="Times New Roman" w:hAnsi="Times New Roman" w:cs="Times New Roman"/>
                <w:sz w:val="26"/>
                <w:szCs w:val="26"/>
              </w:rPr>
              <w:t xml:space="preserve"> відділу – головного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бухгалтер</w:t>
            </w:r>
            <w:r w:rsidR="00E74B2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управління комунальної власності міста</w:t>
            </w:r>
            <w:r w:rsidR="00520C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520C47" w:rsidRPr="004C488C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345A7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7" w:type="dxa"/>
          </w:tcPr>
          <w:p w:rsidR="0088642D" w:rsidRPr="000120D5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345A79" w:rsidP="00345A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КРЕЩЕНКО Вікторії</w:t>
            </w:r>
            <w:r w:rsidR="0088642D"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Василівн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4A2905" w:rsidRDefault="00D7243C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Начальника відділу </w:t>
            </w:r>
            <w:r w:rsidR="0088642D">
              <w:rPr>
                <w:rFonts w:ascii="Times New Roman" w:hAnsi="Times New Roman" w:cs="Times New Roman"/>
                <w:sz w:val="26"/>
                <w:szCs w:val="26"/>
              </w:rPr>
              <w:t>управління по роботі зі зверненнями громадян</w:t>
            </w:r>
            <w:r w:rsidR="004A290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4A2905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345A79" w:rsidP="00A370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КРІПАК Тетяни Петрівни</w:t>
            </w:r>
          </w:p>
        </w:tc>
        <w:tc>
          <w:tcPr>
            <w:tcW w:w="5387" w:type="dxa"/>
          </w:tcPr>
          <w:p w:rsidR="0088642D" w:rsidRPr="00A82392" w:rsidRDefault="0088642D" w:rsidP="00A370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управління освіти і науки</w:t>
            </w:r>
            <w:r w:rsidR="00A82392" w:rsidRPr="00A82392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A82392" w:rsidRPr="00506AE2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A3703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7" w:type="dxa"/>
          </w:tcPr>
          <w:p w:rsidR="0088642D" w:rsidRPr="00520C47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345A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ЛАВРЕНКО Світлан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Іванівн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520C47" w:rsidRDefault="0088642D" w:rsidP="00D7243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Голов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комітету у справах сім'ї і молоді</w:t>
            </w:r>
            <w:r w:rsidR="00520C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520C47" w:rsidRPr="004C488C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A3703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7" w:type="dxa"/>
          </w:tcPr>
          <w:p w:rsidR="0088642D" w:rsidRPr="008E0F4C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345A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ЛІЩЕНКО Олен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Анатоліївн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520C47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відділу управління бухгалтерського обліку, планування та звітності</w:t>
            </w:r>
            <w:r w:rsidR="00520C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520C47" w:rsidRPr="004C488C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345A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ЛУК’ЯНЕНК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Олександр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Леонідович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5387" w:type="dxa"/>
          </w:tcPr>
          <w:p w:rsidR="0088642D" w:rsidRPr="00970DF5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Заступник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начальника управління охорони здоров'я – начальник</w:t>
            </w:r>
            <w:r w:rsidR="00E74B2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відділу</w:t>
            </w:r>
            <w:r w:rsidR="00970DF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970DF5" w:rsidRPr="00970DF5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345A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МАЛЮК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Дмитр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Петрович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5387" w:type="dxa"/>
          </w:tcPr>
          <w:p w:rsidR="0088642D" w:rsidRPr="00520C47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відділу управління благоустрою та житлової політики</w:t>
            </w:r>
            <w:r w:rsidR="00520C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520C47" w:rsidRPr="004C488C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345A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МАРУНІЧ Ірин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и Вадимівни</w:t>
            </w:r>
          </w:p>
        </w:tc>
        <w:tc>
          <w:tcPr>
            <w:tcW w:w="5387" w:type="dxa"/>
          </w:tcPr>
          <w:p w:rsidR="0088642D" w:rsidRPr="00506AE2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Заступник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начальника служби у справах дітей</w:t>
            </w:r>
            <w:r w:rsidR="00506AE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506AE2" w:rsidRPr="00506AE2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345A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МАРУХНЕНКО Ірин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и Іванівни</w:t>
            </w:r>
          </w:p>
        </w:tc>
        <w:tc>
          <w:tcPr>
            <w:tcW w:w="5387" w:type="dxa"/>
          </w:tcPr>
          <w:p w:rsidR="0088642D" w:rsidRPr="005E3FC9" w:rsidRDefault="0088642D" w:rsidP="00A370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відділу управління містобудування, архітектури та земельних відносин</w:t>
            </w:r>
            <w:r w:rsidR="005E3FC9" w:rsidRPr="005E3FC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5E3FC9" w:rsidRPr="005E3FC9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 xml:space="preserve">За результатами проведеної перевірки встановлено, що до цієї особи </w:t>
            </w:r>
            <w:r w:rsidR="005E3FC9" w:rsidRPr="005E3FC9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lastRenderedPageBreak/>
              <w:t>заборони, визначені частиною 3,4 статті 1 Закону України «Про очищення влади», не застосовуються</w:t>
            </w:r>
            <w:r w:rsidR="005E3FC9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345A7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7" w:type="dxa"/>
          </w:tcPr>
          <w:p w:rsidR="0088642D" w:rsidRPr="00FD1B8A" w:rsidRDefault="0088642D" w:rsidP="00E74B2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A370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МЕДВІДЬ Тетян</w:t>
            </w:r>
            <w:r w:rsidR="00A3703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Григорівн</w:t>
            </w:r>
            <w:r w:rsidR="00A3703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520C47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відділу з питань внутрішньої політики</w:t>
            </w:r>
            <w:r w:rsidR="00520C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520C47" w:rsidRPr="004C488C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A370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МЄШКОВ</w:t>
            </w:r>
            <w:r w:rsidR="00A37037">
              <w:rPr>
                <w:rFonts w:ascii="Times New Roman" w:hAnsi="Times New Roman" w:cs="Times New Roman"/>
                <w:sz w:val="26"/>
                <w:szCs w:val="26"/>
              </w:rPr>
              <w:t>ОЇ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Олен</w:t>
            </w:r>
            <w:r w:rsidR="00A37037">
              <w:rPr>
                <w:rFonts w:ascii="Times New Roman" w:hAnsi="Times New Roman" w:cs="Times New Roman"/>
                <w:sz w:val="26"/>
                <w:szCs w:val="26"/>
              </w:rPr>
              <w:t>и Володимирівни</w:t>
            </w:r>
          </w:p>
        </w:tc>
        <w:tc>
          <w:tcPr>
            <w:tcW w:w="5387" w:type="dxa"/>
          </w:tcPr>
          <w:p w:rsidR="0088642D" w:rsidRPr="005E3FC9" w:rsidRDefault="0088642D" w:rsidP="00A370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відділу управління організаційно-протокольної роботи</w:t>
            </w:r>
            <w:r w:rsidR="005E3FC9" w:rsidRPr="005E3FC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5E3FC9" w:rsidRPr="005E3FC9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  <w:r w:rsidR="005E3FC9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A3703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7" w:type="dxa"/>
          </w:tcPr>
          <w:p w:rsidR="0088642D" w:rsidRPr="00424849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EA54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МУКАЛОВ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ОЇ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Олен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Миколаївн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520C47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відділу фінансового управління</w:t>
            </w:r>
            <w:r w:rsidR="00520C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520C47" w:rsidRPr="004C488C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EA54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МУРАШК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Костянтин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Віталійович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5387" w:type="dxa"/>
          </w:tcPr>
          <w:p w:rsidR="0088642D" w:rsidRPr="00004344" w:rsidRDefault="0088642D" w:rsidP="0000434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управління охорони здоров'я</w:t>
            </w:r>
            <w:r w:rsidR="0000434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; </w:t>
            </w:r>
            <w:r w:rsidR="00004344" w:rsidRPr="00004344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застосовуються;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EA54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НАЗАРОВ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ОЇ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Юлі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ї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Валеріївн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AD0391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Заступник начальника фінансового управління</w:t>
            </w:r>
            <w:r w:rsidR="00AD039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AD0391" w:rsidRPr="00AD0391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EA54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НАМІНАТ Наталі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ї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Василівна</w:t>
            </w:r>
          </w:p>
        </w:tc>
        <w:tc>
          <w:tcPr>
            <w:tcW w:w="5387" w:type="dxa"/>
          </w:tcPr>
          <w:p w:rsidR="0088642D" w:rsidRPr="00520C47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відділу управління освіти і науки</w:t>
            </w:r>
            <w:r w:rsidR="00520C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520C47" w:rsidRPr="004C488C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EA54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НОВАК Вікторі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ї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Сергіївн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B407B9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Завідувач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сектору управління благоустрою та житлової політики</w:t>
            </w:r>
            <w:r w:rsidR="00B407B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B407B9" w:rsidRPr="00B407B9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EA54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НОВІКОВ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ОЇ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Олен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Володимирівн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6D0687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Заступник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начальника </w:t>
            </w:r>
            <w:r w:rsidR="00E74B23">
              <w:rPr>
                <w:rFonts w:ascii="Times New Roman" w:hAnsi="Times New Roman" w:cs="Times New Roman"/>
                <w:sz w:val="26"/>
                <w:szCs w:val="26"/>
              </w:rPr>
              <w:t xml:space="preserve">архівного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відділу - завідувач</w:t>
            </w:r>
            <w:r w:rsidR="00E74B2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сектору</w:t>
            </w:r>
            <w:r w:rsidR="006D068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6D0687" w:rsidRPr="006D0687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 xml:space="preserve">За результатами проведеної перевірки встановлено, що до цієї </w:t>
            </w:r>
            <w:r w:rsidR="006D0687" w:rsidRPr="006D0687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lastRenderedPageBreak/>
              <w:t>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EA54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ОНІКІЙ Олен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Петрівн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4A2905" w:rsidRDefault="0088642D" w:rsidP="00D7243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адміністративно-господарчого від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ілу</w:t>
            </w:r>
            <w:r w:rsidR="004A290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4A2905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EA54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ОСІЮК Алл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и Євгенівни</w:t>
            </w:r>
          </w:p>
        </w:tc>
        <w:tc>
          <w:tcPr>
            <w:tcW w:w="5387" w:type="dxa"/>
          </w:tcPr>
          <w:p w:rsidR="0088642D" w:rsidRPr="001D45CA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Заступник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начальника фінансового управління</w:t>
            </w:r>
            <w:r w:rsidR="001D45C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1D45CA" w:rsidRPr="001D45CA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EA54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ОХОТНІКОВ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ОЇ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Світлан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Андріївн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A16233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управління екології</w:t>
            </w:r>
            <w:r w:rsidR="00A1623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A16233" w:rsidRPr="00A16233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EA54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ПАВЛУШЕНКО Оксан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Василівн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2C3E6E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Заступник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начальника управління економіки</w:t>
            </w:r>
            <w:r w:rsidR="002C3E6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2C3E6E" w:rsidRPr="002C3E6E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 4 статті 1 Закону України «Про очищення влади», не застосовуються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687EC0" w:rsidRDefault="0088642D" w:rsidP="00EA545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387" w:type="dxa"/>
          </w:tcPr>
          <w:p w:rsidR="0088642D" w:rsidRPr="003610A5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EA54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ПІДВАЛЬН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ОЇ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Людмил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Павлівн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8A5347" w:rsidRDefault="0088642D" w:rsidP="00A370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відділу стратегії розвитку електронних інформаційних ресурсів міста</w:t>
            </w:r>
            <w:r w:rsidR="00E74B23">
              <w:rPr>
                <w:rFonts w:ascii="Times New Roman" w:hAnsi="Times New Roman" w:cs="Times New Roman"/>
                <w:sz w:val="26"/>
                <w:szCs w:val="26"/>
              </w:rPr>
              <w:t xml:space="preserve"> апарату міської ради і виконкому</w:t>
            </w:r>
            <w:r w:rsidR="008A5347" w:rsidRPr="008A5347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8A5347" w:rsidRPr="008A5347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EA545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7" w:type="dxa"/>
          </w:tcPr>
          <w:p w:rsidR="0088642D" w:rsidRPr="003610A5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A370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ПОЛІТАЄВ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Олександр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Віталійович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5387" w:type="dxa"/>
          </w:tcPr>
          <w:p w:rsidR="0088642D" w:rsidRPr="0064785B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Заступник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начальника управління з питань надзвичайних ситуацій та цивільного захисту  населення</w:t>
            </w:r>
            <w:r w:rsidR="00E74B23">
              <w:rPr>
                <w:rFonts w:ascii="Times New Roman" w:hAnsi="Times New Roman" w:cs="Times New Roman"/>
                <w:sz w:val="26"/>
                <w:szCs w:val="26"/>
              </w:rPr>
              <w:t xml:space="preserve"> – начальника відділу</w:t>
            </w:r>
            <w:r w:rsidR="0064785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64785B" w:rsidRPr="005E3FC9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  <w:r w:rsidR="0064785B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EA5457" w:rsidP="00EA54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ПОЛТАВЕЦЬ Юлії Сергіївни</w:t>
            </w:r>
          </w:p>
        </w:tc>
        <w:tc>
          <w:tcPr>
            <w:tcW w:w="5387" w:type="dxa"/>
          </w:tcPr>
          <w:p w:rsidR="0088642D" w:rsidRPr="00520C47" w:rsidRDefault="0088642D" w:rsidP="00A370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відділу управління по роботі зі зверненнями громадян</w:t>
            </w:r>
            <w:r w:rsidR="00520C47" w:rsidRPr="00520C47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520C47" w:rsidRPr="004C488C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 xml:space="preserve">За результатами проведеної перевірки встановлено, що до цієї особи заборони, визначені частиною 3,4 статті 1 Закону України «Про очищення </w:t>
            </w:r>
            <w:r w:rsidR="00520C47" w:rsidRPr="004C488C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lastRenderedPageBreak/>
              <w:t>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EA545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7" w:type="dxa"/>
          </w:tcPr>
          <w:p w:rsidR="0088642D" w:rsidRPr="00A16233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EA54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ПУЗАНОВ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ОЇ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Ларис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Григорівн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8A5347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Завідувач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сектору управління капітального будівництва</w:t>
            </w:r>
            <w:r w:rsidR="008A53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8A5347" w:rsidRPr="008A5347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EA545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7" w:type="dxa"/>
          </w:tcPr>
          <w:p w:rsidR="0088642D" w:rsidRPr="00830466" w:rsidRDefault="0088642D" w:rsidP="0000434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EA54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РИЖКОВ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ОЇ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Ірин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и Олексіївни</w:t>
            </w:r>
          </w:p>
        </w:tc>
        <w:tc>
          <w:tcPr>
            <w:tcW w:w="5387" w:type="dxa"/>
          </w:tcPr>
          <w:p w:rsidR="0088642D" w:rsidRPr="008A5347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управління розвитку підприємництва</w:t>
            </w:r>
            <w:r w:rsidR="008A53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8A5347" w:rsidRPr="008A5347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EA54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РОЖКО Олен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и Василівни</w:t>
            </w:r>
          </w:p>
        </w:tc>
        <w:tc>
          <w:tcPr>
            <w:tcW w:w="5387" w:type="dxa"/>
          </w:tcPr>
          <w:p w:rsidR="0088642D" w:rsidRPr="00A30218" w:rsidRDefault="0088642D" w:rsidP="00A3021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фінансового управління</w:t>
            </w:r>
            <w:r w:rsidR="00A3021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A30218" w:rsidRPr="00A30218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Рожко Олени Василівни заборони, визначені частинами 3, 4 статті 1 Закону України «Про очищення влади», не застосовуються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EA545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7" w:type="dxa"/>
          </w:tcPr>
          <w:p w:rsidR="0088642D" w:rsidRPr="00004344" w:rsidRDefault="0088642D" w:rsidP="0000434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EA54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САВЕНКО Нін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Валеріївн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520C47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відділу з питань захисту прав споживачів</w:t>
            </w:r>
            <w:r w:rsidR="00520C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520C47" w:rsidRPr="004C488C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EA54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САВІНОВ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ОЇ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Ірин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Федорівн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1F5DBF" w:rsidRDefault="0088642D" w:rsidP="00A37037">
            <w:pPr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Заступник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начальника управління екології</w:t>
            </w:r>
            <w:r w:rsidR="001F5DB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1F5DBF" w:rsidRPr="001F5DBF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E74B2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САВЧУК Олен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Іванівн</w:t>
            </w:r>
            <w:r w:rsidR="00E74B2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8A5347" w:rsidRDefault="0088642D" w:rsidP="00A370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відділу управління культури і туризму</w:t>
            </w:r>
            <w:r w:rsidR="008A5347" w:rsidRPr="008A5347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8A5347" w:rsidRPr="008A5347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EA545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7" w:type="dxa"/>
          </w:tcPr>
          <w:p w:rsidR="0088642D" w:rsidRPr="00526562" w:rsidRDefault="0088642D" w:rsidP="00A3703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EA545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7" w:type="dxa"/>
          </w:tcPr>
          <w:p w:rsidR="0088642D" w:rsidRPr="00520C47" w:rsidRDefault="0088642D" w:rsidP="00A3703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EA54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САРГОШ Альон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Леонідівн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520C47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Завідувач</w:t>
            </w:r>
            <w:r w:rsidR="00D724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сектору юридичного управління</w:t>
            </w:r>
            <w:r w:rsidR="00520C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520C47" w:rsidRPr="004C488C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EA54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СВІРІДОНОВ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ОЇ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Альбін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и Вікторівни</w:t>
            </w:r>
          </w:p>
        </w:tc>
        <w:tc>
          <w:tcPr>
            <w:tcW w:w="5387" w:type="dxa"/>
          </w:tcPr>
          <w:p w:rsidR="0088642D" w:rsidRPr="00C56892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відділу управління охорони здоров'я</w:t>
            </w:r>
            <w:r w:rsidR="00C5689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C56892" w:rsidRPr="00C56892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 xml:space="preserve">За результатами проведеної </w:t>
            </w:r>
            <w:r w:rsidR="00C56892" w:rsidRPr="00C56892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lastRenderedPageBreak/>
              <w:t>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EA54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СЕЇН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ОЇ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Олен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Олександрівн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970DF5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відділу юридичного управління</w:t>
            </w:r>
            <w:r w:rsidR="00970DF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970DF5" w:rsidRPr="00970DF5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EA54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СЕРЕЖЕНКО Світлан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Миколаївн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3610A5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відділу управління благоустрою та житлової політики</w:t>
            </w:r>
            <w:r w:rsidR="003610A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3610A5" w:rsidRPr="003610A5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EA54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СИРОТЮК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Сергі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Васильович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5387" w:type="dxa"/>
          </w:tcPr>
          <w:p w:rsidR="0088642D" w:rsidRPr="00830466" w:rsidRDefault="0088642D" w:rsidP="00A370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відділу транспорту і зв'язку</w:t>
            </w:r>
            <w:r w:rsidR="00520C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520C47" w:rsidRPr="004C488C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A370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СІНКЕВИЧ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Станіслав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Геннадійович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5387" w:type="dxa"/>
          </w:tcPr>
          <w:p w:rsidR="0088642D" w:rsidRPr="00B407B9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Заступник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начальника відділу транспорту і зв'язку</w:t>
            </w:r>
            <w:r w:rsidR="00B407B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B407B9" w:rsidRPr="00B407B9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EA54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СІЧЕВ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ОЇ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Віталі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ї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Володимирівн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310263" w:rsidRDefault="0088642D" w:rsidP="00A370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відділу управління благоустрою та житлової політики</w:t>
            </w:r>
            <w:r w:rsidR="00310263" w:rsidRPr="00310263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31026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EA54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СТАСЮК Нін</w:t>
            </w:r>
            <w:r w:rsidR="00EA545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Іллівн</w:t>
            </w:r>
            <w:r w:rsidR="00E01A0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A970DB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Завідувач</w:t>
            </w:r>
            <w:r w:rsidR="00345A7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сектору управління благоустрою та житлової політики</w:t>
            </w:r>
            <w:r w:rsidR="00A970DB" w:rsidRPr="00310263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A970DB" w:rsidRPr="00310263">
              <w:rPr>
                <w:rFonts w:ascii="Times New Roman" w:hAnsi="Times New Roman" w:cs="Times New Roman"/>
                <w:i/>
                <w:sz w:val="26"/>
                <w:szCs w:val="26"/>
              </w:rPr>
              <w:t>За результатами проведеної перевірки вста</w:t>
            </w:r>
            <w:r w:rsidR="00A970DB" w:rsidRPr="00A970DB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8864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br w:type="page"/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СТАШЕЛІС Ганн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Станіславівн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2D1F63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Начальника відділу управління комунальної власності міста</w:t>
            </w:r>
            <w:r w:rsidR="002D1F6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2D1F63" w:rsidRPr="002D1F63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8864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СТЕПАНЮК Наталі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ї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Миколаївн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520C47" w:rsidRDefault="0088642D" w:rsidP="00A370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Начальника відділу управління благоустрою та житлової політики – головного бухгалтера</w:t>
            </w:r>
            <w:r w:rsidR="00520C47" w:rsidRPr="00520C47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520C47" w:rsidRPr="004C488C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 xml:space="preserve">За результатами проведеної перевірки встановлено, що до цієї особи заборони, </w:t>
            </w:r>
            <w:r w:rsidR="00520C47" w:rsidRPr="004C488C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lastRenderedPageBreak/>
              <w:t>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5524B1" w:rsidP="008864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lastRenderedPageBreak/>
              <w:br w:type="page"/>
            </w:r>
            <w:r w:rsidR="0088642D" w:rsidRPr="00830466">
              <w:rPr>
                <w:rFonts w:ascii="Times New Roman" w:hAnsi="Times New Roman" w:cs="Times New Roman"/>
                <w:sz w:val="26"/>
                <w:szCs w:val="26"/>
              </w:rPr>
              <w:t>СТОЛЯРЧУК Ірин</w:t>
            </w:r>
            <w:r w:rsidR="0088642D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88642D"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Олександрівн</w:t>
            </w:r>
            <w:r w:rsidR="0088642D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3610A5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Начальника відділу управління екології</w:t>
            </w:r>
            <w:r w:rsidR="003610A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3610A5" w:rsidRPr="003610A5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8864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СТРИГ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Натал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і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Вікторівн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5E3FC9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Начальника управління культури і туризму</w:t>
            </w:r>
            <w:r w:rsidR="005E3FC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5E3FC9" w:rsidRPr="005E3FC9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  <w:r w:rsidR="005E3FC9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A370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СТУПАК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Олександр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Миколайович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5387" w:type="dxa"/>
          </w:tcPr>
          <w:p w:rsidR="0088642D" w:rsidRPr="000137CC" w:rsidRDefault="0088642D" w:rsidP="0088642D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Голови комітету фізичної культури і спорту</w:t>
            </w:r>
            <w:r w:rsidR="000137C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0137CC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88642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СУКМАНОВ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ОЇ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Світлан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 Іванівни</w:t>
            </w:r>
          </w:p>
        </w:tc>
        <w:tc>
          <w:tcPr>
            <w:tcW w:w="5387" w:type="dxa"/>
          </w:tcPr>
          <w:p w:rsidR="0088642D" w:rsidRPr="00AD0391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Начальника відділу управління організаційно-протокольної роботи</w:t>
            </w:r>
            <w:r w:rsidR="00AD039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AD0391" w:rsidRPr="00AD0391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4231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СУХІН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ОЇ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Тетян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 Вікторівни</w:t>
            </w:r>
          </w:p>
        </w:tc>
        <w:tc>
          <w:tcPr>
            <w:tcW w:w="5387" w:type="dxa"/>
          </w:tcPr>
          <w:p w:rsidR="0088642D" w:rsidRPr="000137CC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Заступника начальника управління охорони здоров'я</w:t>
            </w:r>
            <w:r w:rsidR="000137C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0137CC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694D2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ТЕРЕЩЕНК</w:t>
            </w:r>
            <w:r w:rsidR="00694D2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Ігор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Валентинович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5387" w:type="dxa"/>
          </w:tcPr>
          <w:p w:rsidR="0088642D" w:rsidRPr="00970DF5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Заступника начальника управління благоустрою та житлової політики</w:t>
            </w:r>
            <w:r w:rsidR="00970DF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970DF5" w:rsidRPr="00970DF5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4231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ТЕРЕЩЕНКО Марин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Іванівн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5E3FC9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Завідувача сектору управління комунальної власності м</w:t>
            </w:r>
            <w:r w:rsidR="00694D20">
              <w:rPr>
                <w:rFonts w:ascii="Times New Roman" w:hAnsi="Times New Roman" w:cs="Times New Roman"/>
                <w:sz w:val="26"/>
                <w:szCs w:val="26"/>
              </w:rPr>
              <w:t>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ста</w:t>
            </w:r>
            <w:r w:rsidR="005E3FC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5E3FC9" w:rsidRPr="005E3FC9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  <w:r w:rsidR="005E3FC9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4231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ТРУСІЙ Ірин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Василівн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A30218" w:rsidRDefault="0088642D" w:rsidP="00A3021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Заступника начальника фінансового управління – начальника відділу</w:t>
            </w:r>
            <w:r w:rsidR="00A3021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A30218" w:rsidRPr="00A30218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 xml:space="preserve">За результатами проведеної перевірки </w:t>
            </w:r>
            <w:r w:rsidR="00A30218" w:rsidRPr="00A30218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lastRenderedPageBreak/>
              <w:t>встановлено, що до Трусій Ірини Василівни заборони, визначені частинами 3, 4 статті 1 Закону України «Про очищення влади», не застосовуються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694D2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ТЮГАНОВ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ОЇ </w:t>
            </w:r>
            <w:r w:rsidR="00694D20">
              <w:rPr>
                <w:rFonts w:ascii="Times New Roman" w:hAnsi="Times New Roman" w:cs="Times New Roman"/>
                <w:sz w:val="26"/>
                <w:szCs w:val="26"/>
              </w:rPr>
              <w:t>Лариси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Володимирівн</w:t>
            </w:r>
            <w:r w:rsidR="00694D20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8A5347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Начальника кадрової служби</w:t>
            </w:r>
            <w:r w:rsidR="008A53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8A5347" w:rsidRPr="008A5347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4231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УШКАНЕНКО Олен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Іванівн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CA2C15" w:rsidRDefault="0088642D" w:rsidP="00A370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Начальника відділу управління містобудування, архітектури та земельних відносин</w:t>
            </w:r>
            <w:r w:rsidR="00CA2C15" w:rsidRPr="00CA2C15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CA2C15" w:rsidRPr="00CA2C15">
              <w:rPr>
                <w:rFonts w:ascii="Times New Roman" w:hAnsi="Times New Roman" w:cs="Times New Roman"/>
                <w:i/>
                <w:sz w:val="26"/>
                <w:szCs w:val="26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незастосовуються</w:t>
            </w:r>
            <w:r w:rsidR="00CA2C15" w:rsidRPr="00CA2C1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4231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ФІЛОНЕНКО Ірин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Василівн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3610A5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Начальника відділу управління капітального будівництва</w:t>
            </w:r>
            <w:r w:rsidR="003610A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3610A5" w:rsidRPr="003610A5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4231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ХОРУЖЕВ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ОЇ 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Ларис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Миколаївн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520C47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Начальника служби у справах дітей</w:t>
            </w:r>
            <w:r w:rsidR="00520C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520C47" w:rsidRPr="004C488C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4231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7" w:type="dxa"/>
          </w:tcPr>
          <w:p w:rsidR="0088642D" w:rsidRPr="005E3FC9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4231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ЧЕРВОНН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ОЇ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Ірин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Віталіївн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520C47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Начальника відділу управління економіки</w:t>
            </w:r>
            <w:r w:rsidR="00520C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520C47" w:rsidRPr="004C488C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4231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ЧОРН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ОГО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Віктор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Анатолійович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5387" w:type="dxa"/>
          </w:tcPr>
          <w:p w:rsidR="0088642D" w:rsidRPr="00520C47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Начальника управління по роботі зі зверненнями громадян</w:t>
            </w:r>
            <w:r w:rsidR="00520C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520C47" w:rsidRPr="004C488C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4231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7" w:type="dxa"/>
          </w:tcPr>
          <w:p w:rsidR="0088642D" w:rsidRPr="008F1330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4231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ШАПОВАЛОВ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ОЇ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Світлан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Володимирівн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520C47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Начальника відділу управління освіти і науки</w:t>
            </w:r>
            <w:r w:rsidR="00520C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520C47" w:rsidRPr="004C488C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4231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ШИШКО Наталі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ї 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Сергіївн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520C47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Заступника начальника юридичного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управління</w:t>
            </w:r>
            <w:r w:rsidR="00520C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520C47" w:rsidRPr="004C488C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4231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ШИШОВ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Віталі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Олегович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5387" w:type="dxa"/>
          </w:tcPr>
          <w:p w:rsidR="0088642D" w:rsidRPr="005E3FC9" w:rsidRDefault="0088642D" w:rsidP="00A370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Начальника відділу управління благоустрою та житлової політики</w:t>
            </w:r>
            <w:r w:rsidR="005E3FC9" w:rsidRPr="005E3FC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5E3FC9" w:rsidRPr="005E3FC9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  <w:r w:rsidR="005E3FC9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4231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ЩЕКОЧІХІН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ОЇ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Наді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ї Михайлівни</w:t>
            </w:r>
          </w:p>
        </w:tc>
        <w:tc>
          <w:tcPr>
            <w:tcW w:w="5387" w:type="dxa"/>
          </w:tcPr>
          <w:p w:rsidR="0088642D" w:rsidRPr="00506AE2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Заступника начальника кадрової служби</w:t>
            </w:r>
            <w:r w:rsidR="00506AE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506AE2" w:rsidRPr="00506AE2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4231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ЮШКОВ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ОЇ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Валентин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Вікторівн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520C47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Заступника начальника управління культури і туризму</w:t>
            </w:r>
            <w:r w:rsidR="00520C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520C47" w:rsidRPr="004C488C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88642D" w:rsidRPr="00830466" w:rsidTr="005524B1">
        <w:tc>
          <w:tcPr>
            <w:tcW w:w="4678" w:type="dxa"/>
          </w:tcPr>
          <w:p w:rsidR="0088642D" w:rsidRPr="00830466" w:rsidRDefault="0088642D" w:rsidP="004231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>ЯРМАК Натал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ії</w:t>
            </w:r>
            <w:r w:rsidRPr="00830466">
              <w:rPr>
                <w:rFonts w:ascii="Times New Roman" w:hAnsi="Times New Roman" w:cs="Times New Roman"/>
                <w:sz w:val="26"/>
                <w:szCs w:val="26"/>
              </w:rPr>
              <w:t xml:space="preserve"> Миколаївн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387" w:type="dxa"/>
          </w:tcPr>
          <w:p w:rsidR="0088642D" w:rsidRPr="00005050" w:rsidRDefault="0088642D" w:rsidP="00A3703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Начальника відділу управління охорони здоров'я</w:t>
            </w:r>
            <w:r w:rsidR="0000505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  <w:r w:rsidR="00005050" w:rsidRPr="003610A5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</w:tbl>
    <w:p w:rsidR="002E0561" w:rsidRPr="00830466" w:rsidRDefault="002E0561" w:rsidP="002E056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D55FF" w:rsidRDefault="00CD55FF" w:rsidP="00CD55FF">
      <w:pPr>
        <w:pStyle w:val="a8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2E0561" w:rsidRPr="00830466" w:rsidRDefault="002E0561" w:rsidP="002E0561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sectPr w:rsidR="002E0561" w:rsidRPr="00830466" w:rsidSect="00CD55FF">
      <w:headerReference w:type="default" r:id="rId8"/>
      <w:pgSz w:w="11906" w:h="16838"/>
      <w:pgMar w:top="850" w:right="566" w:bottom="426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136" w:rsidRDefault="00FA5136">
      <w:pPr>
        <w:spacing w:after="0" w:line="240" w:lineRule="auto"/>
      </w:pPr>
      <w:r>
        <w:separator/>
      </w:r>
    </w:p>
  </w:endnote>
  <w:endnote w:type="continuationSeparator" w:id="0">
    <w:p w:rsidR="00FA5136" w:rsidRDefault="00FA5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136" w:rsidRDefault="00FA5136">
      <w:pPr>
        <w:spacing w:after="0" w:line="240" w:lineRule="auto"/>
      </w:pPr>
      <w:r>
        <w:separator/>
      </w:r>
    </w:p>
  </w:footnote>
  <w:footnote w:type="continuationSeparator" w:id="0">
    <w:p w:rsidR="00FA5136" w:rsidRDefault="00FA5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1408330"/>
      <w:docPartObj>
        <w:docPartGallery w:val="Page Numbers (Top of Page)"/>
        <w:docPartUnique/>
      </w:docPartObj>
    </w:sdtPr>
    <w:sdtEndPr/>
    <w:sdtContent>
      <w:p w:rsidR="00CD55FF" w:rsidRDefault="008C35D1">
        <w:pPr>
          <w:pStyle w:val="a3"/>
          <w:jc w:val="center"/>
        </w:pPr>
        <w:r>
          <w:fldChar w:fldCharType="begin"/>
        </w:r>
        <w:r w:rsidR="00CD55FF">
          <w:instrText>PAGE   \* MERGEFORMAT</w:instrText>
        </w:r>
        <w:r>
          <w:fldChar w:fldCharType="separate"/>
        </w:r>
        <w:r w:rsidR="00FA207A" w:rsidRPr="00FA207A">
          <w:rPr>
            <w:noProof/>
            <w:lang w:val="ru-RU"/>
          </w:rPr>
          <w:t>3</w:t>
        </w:r>
        <w:r>
          <w:fldChar w:fldCharType="end"/>
        </w:r>
      </w:p>
    </w:sdtContent>
  </w:sdt>
  <w:p w:rsidR="00A37037" w:rsidRDefault="00A3703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054B9"/>
    <w:multiLevelType w:val="hybridMultilevel"/>
    <w:tmpl w:val="115EB312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0561"/>
    <w:rsid w:val="00004344"/>
    <w:rsid w:val="00005050"/>
    <w:rsid w:val="000120D5"/>
    <w:rsid w:val="000137CC"/>
    <w:rsid w:val="00014A3A"/>
    <w:rsid w:val="0002461E"/>
    <w:rsid w:val="00043B0D"/>
    <w:rsid w:val="00047561"/>
    <w:rsid w:val="000F2E7F"/>
    <w:rsid w:val="0013273A"/>
    <w:rsid w:val="00174D3D"/>
    <w:rsid w:val="001A2F47"/>
    <w:rsid w:val="001C3FF9"/>
    <w:rsid w:val="001C6237"/>
    <w:rsid w:val="001D45CA"/>
    <w:rsid w:val="001E1054"/>
    <w:rsid w:val="001F5DBF"/>
    <w:rsid w:val="001F6A16"/>
    <w:rsid w:val="0020465C"/>
    <w:rsid w:val="002C3E6E"/>
    <w:rsid w:val="002D01AA"/>
    <w:rsid w:val="002D1F63"/>
    <w:rsid w:val="002D3FB6"/>
    <w:rsid w:val="002E0561"/>
    <w:rsid w:val="00310263"/>
    <w:rsid w:val="00345A79"/>
    <w:rsid w:val="00352A36"/>
    <w:rsid w:val="00354C74"/>
    <w:rsid w:val="003610A5"/>
    <w:rsid w:val="00391D9A"/>
    <w:rsid w:val="003A06A8"/>
    <w:rsid w:val="003B3671"/>
    <w:rsid w:val="003B5AB6"/>
    <w:rsid w:val="003D7F11"/>
    <w:rsid w:val="00415794"/>
    <w:rsid w:val="004231DA"/>
    <w:rsid w:val="00424849"/>
    <w:rsid w:val="00465E29"/>
    <w:rsid w:val="004922E1"/>
    <w:rsid w:val="004A2905"/>
    <w:rsid w:val="004C488C"/>
    <w:rsid w:val="004E3CA6"/>
    <w:rsid w:val="00506AE2"/>
    <w:rsid w:val="00520C47"/>
    <w:rsid w:val="00526562"/>
    <w:rsid w:val="005524B1"/>
    <w:rsid w:val="00555990"/>
    <w:rsid w:val="005911F4"/>
    <w:rsid w:val="0059650C"/>
    <w:rsid w:val="005A2809"/>
    <w:rsid w:val="005A4526"/>
    <w:rsid w:val="005A7E26"/>
    <w:rsid w:val="005C0973"/>
    <w:rsid w:val="005C474C"/>
    <w:rsid w:val="005D76FD"/>
    <w:rsid w:val="005E3FC9"/>
    <w:rsid w:val="005E4A4F"/>
    <w:rsid w:val="0060184A"/>
    <w:rsid w:val="00643504"/>
    <w:rsid w:val="0064785B"/>
    <w:rsid w:val="00687EC0"/>
    <w:rsid w:val="00694D20"/>
    <w:rsid w:val="00694F6C"/>
    <w:rsid w:val="006A7516"/>
    <w:rsid w:val="006B3AEC"/>
    <w:rsid w:val="006D0687"/>
    <w:rsid w:val="007248F0"/>
    <w:rsid w:val="00741E6D"/>
    <w:rsid w:val="0077004C"/>
    <w:rsid w:val="007A7AE0"/>
    <w:rsid w:val="007C47F6"/>
    <w:rsid w:val="007E38F0"/>
    <w:rsid w:val="007F0F72"/>
    <w:rsid w:val="00800B93"/>
    <w:rsid w:val="00825E0C"/>
    <w:rsid w:val="00835F18"/>
    <w:rsid w:val="008568C7"/>
    <w:rsid w:val="00866562"/>
    <w:rsid w:val="0088642D"/>
    <w:rsid w:val="008A5347"/>
    <w:rsid w:val="008C35D1"/>
    <w:rsid w:val="008C67D0"/>
    <w:rsid w:val="008C6F99"/>
    <w:rsid w:val="008D01F8"/>
    <w:rsid w:val="008E0F4C"/>
    <w:rsid w:val="008F1330"/>
    <w:rsid w:val="008F60FB"/>
    <w:rsid w:val="00950514"/>
    <w:rsid w:val="0095263C"/>
    <w:rsid w:val="0096643C"/>
    <w:rsid w:val="00970DF5"/>
    <w:rsid w:val="00987D8E"/>
    <w:rsid w:val="009B4760"/>
    <w:rsid w:val="00A16233"/>
    <w:rsid w:val="00A30218"/>
    <w:rsid w:val="00A37037"/>
    <w:rsid w:val="00A371CF"/>
    <w:rsid w:val="00A75DEC"/>
    <w:rsid w:val="00A82392"/>
    <w:rsid w:val="00A970DB"/>
    <w:rsid w:val="00AD0391"/>
    <w:rsid w:val="00B407B9"/>
    <w:rsid w:val="00B442C6"/>
    <w:rsid w:val="00BC27CA"/>
    <w:rsid w:val="00C01381"/>
    <w:rsid w:val="00C56892"/>
    <w:rsid w:val="00C906E0"/>
    <w:rsid w:val="00CA2C15"/>
    <w:rsid w:val="00CD55FF"/>
    <w:rsid w:val="00D06862"/>
    <w:rsid w:val="00D20AFC"/>
    <w:rsid w:val="00D67E77"/>
    <w:rsid w:val="00D7243C"/>
    <w:rsid w:val="00DB0274"/>
    <w:rsid w:val="00E01A03"/>
    <w:rsid w:val="00E139B1"/>
    <w:rsid w:val="00E51758"/>
    <w:rsid w:val="00E55ADD"/>
    <w:rsid w:val="00E7019F"/>
    <w:rsid w:val="00E74B23"/>
    <w:rsid w:val="00E9052C"/>
    <w:rsid w:val="00EA5457"/>
    <w:rsid w:val="00ED5BC1"/>
    <w:rsid w:val="00EE44E0"/>
    <w:rsid w:val="00F011F3"/>
    <w:rsid w:val="00F01FB7"/>
    <w:rsid w:val="00F37833"/>
    <w:rsid w:val="00F45FCF"/>
    <w:rsid w:val="00F46405"/>
    <w:rsid w:val="00FA0583"/>
    <w:rsid w:val="00FA207A"/>
    <w:rsid w:val="00FA5136"/>
    <w:rsid w:val="00FD1B8A"/>
    <w:rsid w:val="00FE04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5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056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0561"/>
  </w:style>
  <w:style w:type="paragraph" w:styleId="a5">
    <w:name w:val="List Paragraph"/>
    <w:basedOn w:val="a"/>
    <w:uiPriority w:val="34"/>
    <w:qFormat/>
    <w:rsid w:val="002E0561"/>
    <w:pPr>
      <w:ind w:left="720"/>
      <w:contextualSpacing/>
    </w:pPr>
  </w:style>
  <w:style w:type="table" w:styleId="a6">
    <w:name w:val="Table Grid"/>
    <w:basedOn w:val="a1"/>
    <w:uiPriority w:val="59"/>
    <w:rsid w:val="002E05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Нормальний текст"/>
    <w:basedOn w:val="a"/>
    <w:rsid w:val="004231DA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4231DA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5524B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24B1"/>
  </w:style>
  <w:style w:type="paragraph" w:styleId="ab">
    <w:name w:val="Body Text"/>
    <w:basedOn w:val="a"/>
    <w:link w:val="ac"/>
    <w:rsid w:val="00CD55FF"/>
    <w:pPr>
      <w:spacing w:after="120"/>
    </w:pPr>
    <w:rPr>
      <w:rFonts w:ascii="Calibri" w:eastAsia="Calibri" w:hAnsi="Calibri" w:cs="Times New Roman"/>
    </w:rPr>
  </w:style>
  <w:style w:type="character" w:customStyle="1" w:styleId="ac">
    <w:name w:val="Основной текст Знак"/>
    <w:basedOn w:val="a0"/>
    <w:link w:val="ab"/>
    <w:rsid w:val="00CD55FF"/>
    <w:rPr>
      <w:rFonts w:ascii="Calibri" w:eastAsia="Calibri" w:hAnsi="Calibri" w:cs="Times New Roman"/>
    </w:rPr>
  </w:style>
  <w:style w:type="character" w:styleId="ad">
    <w:name w:val="Emphasis"/>
    <w:basedOn w:val="a0"/>
    <w:uiPriority w:val="20"/>
    <w:qFormat/>
    <w:rsid w:val="008C67D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5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056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0561"/>
  </w:style>
  <w:style w:type="paragraph" w:styleId="a5">
    <w:name w:val="List Paragraph"/>
    <w:basedOn w:val="a"/>
    <w:uiPriority w:val="34"/>
    <w:qFormat/>
    <w:rsid w:val="002E0561"/>
    <w:pPr>
      <w:ind w:left="720"/>
      <w:contextualSpacing/>
    </w:pPr>
  </w:style>
  <w:style w:type="table" w:styleId="a6">
    <w:name w:val="Table Grid"/>
    <w:basedOn w:val="a1"/>
    <w:uiPriority w:val="59"/>
    <w:rsid w:val="002E05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Нормальний текст"/>
    <w:basedOn w:val="a"/>
    <w:rsid w:val="004231DA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4231DA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5524B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24B1"/>
  </w:style>
  <w:style w:type="paragraph" w:styleId="ab">
    <w:name w:val="Body Text"/>
    <w:basedOn w:val="a"/>
    <w:link w:val="ac"/>
    <w:rsid w:val="00CD55FF"/>
    <w:pPr>
      <w:spacing w:after="120"/>
    </w:pPr>
    <w:rPr>
      <w:rFonts w:ascii="Calibri" w:eastAsia="Calibri" w:hAnsi="Calibri" w:cs="Times New Roman"/>
    </w:rPr>
  </w:style>
  <w:style w:type="character" w:customStyle="1" w:styleId="ac">
    <w:name w:val="Основной текст Знак"/>
    <w:basedOn w:val="a0"/>
    <w:link w:val="ab"/>
    <w:rsid w:val="00CD55FF"/>
    <w:rPr>
      <w:rFonts w:ascii="Calibri" w:eastAsia="Calibri" w:hAnsi="Calibri" w:cs="Times New Roman"/>
    </w:rPr>
  </w:style>
  <w:style w:type="character" w:styleId="ad">
    <w:name w:val="Emphasis"/>
    <w:basedOn w:val="a0"/>
    <w:uiPriority w:val="20"/>
    <w:qFormat/>
    <w:rsid w:val="008C67D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53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15352</Words>
  <Characters>8751</Characters>
  <Application>Microsoft Office Word</Application>
  <DocSecurity>0</DocSecurity>
  <Lines>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kadr226_3</dc:creator>
  <cp:lastModifiedBy>excel</cp:lastModifiedBy>
  <cp:revision>12</cp:revision>
  <cp:lastPrinted>2016-06-02T13:12:00Z</cp:lastPrinted>
  <dcterms:created xsi:type="dcterms:W3CDTF">2018-02-09T07:27:00Z</dcterms:created>
  <dcterms:modified xsi:type="dcterms:W3CDTF">2020-02-03T12:15:00Z</dcterms:modified>
</cp:coreProperties>
</file>