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9A" w:rsidRPr="00FB106E" w:rsidRDefault="004F2F13" w:rsidP="004F2F13">
      <w:pPr>
        <w:pStyle w:val="a3"/>
        <w:ind w:left="9911" w:firstLine="1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803C56" w:rsidRPr="00FB106E" w:rsidRDefault="00D0009A" w:rsidP="00701E7D">
      <w:pPr>
        <w:pStyle w:val="a3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4F2F13" w:rsidRPr="00FB106E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701E7D" w:rsidRPr="00FB106E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802F6A" w:rsidRPr="00FB106E" w:rsidRDefault="0030142F" w:rsidP="0030142F">
      <w:pPr>
        <w:pStyle w:val="a3"/>
        <w:tabs>
          <w:tab w:val="left" w:pos="9945"/>
        </w:tabs>
        <w:spacing w:line="235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106E">
        <w:rPr>
          <w:rFonts w:ascii="Times New Roman" w:hAnsi="Times New Roman" w:cs="Times New Roman"/>
          <w:b/>
          <w:i/>
          <w:sz w:val="18"/>
          <w:szCs w:val="18"/>
          <w:lang w:val="uk-UA"/>
        </w:rPr>
        <w:tab/>
      </w:r>
      <w:r w:rsidRPr="00FB106E">
        <w:rPr>
          <w:rFonts w:ascii="Times New Roman" w:hAnsi="Times New Roman" w:cs="Times New Roman"/>
          <w:i/>
          <w:sz w:val="24"/>
          <w:szCs w:val="24"/>
          <w:lang w:val="uk-UA"/>
        </w:rPr>
        <w:t>19.05.2021 №197</w:t>
      </w:r>
    </w:p>
    <w:p w:rsidR="00803C56" w:rsidRPr="00FB106E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>ПЕРЕЛІК</w:t>
      </w:r>
    </w:p>
    <w:p w:rsidR="00D0009A" w:rsidRPr="00FB106E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відповідальних посадових осіб виконкому міської ради за надання </w:t>
      </w:r>
    </w:p>
    <w:p w:rsidR="00F954A0" w:rsidRPr="00FB106E" w:rsidRDefault="00D0009A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ключових </w:t>
      </w:r>
      <w:r w:rsidR="00803C56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>показників</w:t>
      </w:r>
      <w:r w:rsidR="00AF19A7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803C56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(індикаторів) оцінки ефективності виконання </w:t>
      </w:r>
      <w:r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виконавчими </w:t>
      </w:r>
    </w:p>
    <w:p w:rsidR="00803C56" w:rsidRPr="00FB106E" w:rsidRDefault="00803C56" w:rsidP="00701E7D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органами </w:t>
      </w:r>
      <w:r w:rsidR="00D0009A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>районних у місті рад</w:t>
      </w:r>
      <w:r w:rsidR="00AF19A7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954A0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окремих </w:t>
      </w:r>
      <w:r w:rsidR="00AF19A7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повноважень, </w:t>
      </w:r>
      <w:r w:rsidR="00701E7D" w:rsidRPr="00FB10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міською радою </w:t>
      </w:r>
    </w:p>
    <w:p w:rsidR="00594C1C" w:rsidRPr="00FB106E" w:rsidRDefault="00594C1C" w:rsidP="00701E7D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823"/>
        <w:gridCol w:w="3685"/>
        <w:gridCol w:w="2127"/>
        <w:gridCol w:w="1417"/>
        <w:gridCol w:w="2062"/>
      </w:tblGrid>
      <w:tr w:rsidR="00913266" w:rsidRPr="00FB106E" w:rsidTr="00622785">
        <w:trPr>
          <w:trHeight w:val="1206"/>
        </w:trPr>
        <w:tc>
          <w:tcPr>
            <w:tcW w:w="672" w:type="dxa"/>
          </w:tcPr>
          <w:p w:rsidR="00913266" w:rsidRPr="00FB106E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823" w:type="dxa"/>
          </w:tcPr>
          <w:p w:rsidR="00913266" w:rsidRPr="00FB106E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Зміст показників</w:t>
            </w:r>
            <w:r w:rsidR="00C272DF"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(індикаторів)</w:t>
            </w:r>
          </w:p>
        </w:tc>
        <w:tc>
          <w:tcPr>
            <w:tcW w:w="3685" w:type="dxa"/>
          </w:tcPr>
          <w:p w:rsidR="00913266" w:rsidRPr="00FB106E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Відділи, управління, інші виконавчі органи</w:t>
            </w:r>
            <w:r w:rsidR="00913266"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міської ради, відповідальні за надання показників</w:t>
            </w:r>
          </w:p>
        </w:tc>
        <w:tc>
          <w:tcPr>
            <w:tcW w:w="2127" w:type="dxa"/>
          </w:tcPr>
          <w:p w:rsidR="00913266" w:rsidRPr="00FB106E" w:rsidRDefault="00913266" w:rsidP="00622785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ПІ</w:t>
            </w:r>
            <w:r w:rsidR="00622785"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Б</w:t>
            </w: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відповідальної особи</w:t>
            </w:r>
          </w:p>
        </w:tc>
        <w:tc>
          <w:tcPr>
            <w:tcW w:w="1417" w:type="dxa"/>
          </w:tcPr>
          <w:p w:rsidR="00622785" w:rsidRPr="00FB106E" w:rsidRDefault="00913266" w:rsidP="00701E7D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Макси</w:t>
            </w:r>
            <w:r w:rsidR="00622785"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мальні</w:t>
            </w:r>
            <w:proofErr w:type="spellEnd"/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701E7D"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значення </w:t>
            </w:r>
            <w:r w:rsidR="00622785" w:rsidRPr="00FB106E"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  <w:lang w:val="uk-UA"/>
              </w:rPr>
              <w:t>показника</w:t>
            </w:r>
          </w:p>
          <w:p w:rsidR="00913266" w:rsidRPr="00FB106E" w:rsidRDefault="00701E7D" w:rsidP="00701E7D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(</w:t>
            </w:r>
            <w:proofErr w:type="spellStart"/>
            <w:r w:rsidRPr="00FB106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індика</w:t>
            </w:r>
            <w:r w:rsidR="008263A5" w:rsidRPr="00FB106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тора</w:t>
            </w:r>
            <w:proofErr w:type="spellEnd"/>
            <w:r w:rsidRPr="00FB106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)</w:t>
            </w:r>
          </w:p>
        </w:tc>
        <w:tc>
          <w:tcPr>
            <w:tcW w:w="2062" w:type="dxa"/>
          </w:tcPr>
          <w:p w:rsidR="00913266" w:rsidRPr="00FB106E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Примітка</w:t>
            </w:r>
          </w:p>
          <w:p w:rsidR="00D0009A" w:rsidRPr="00FB106E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(щодо з</w:t>
            </w:r>
            <w:r w:rsidR="00A96C07" w:rsidRPr="00FB106E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начення показників ефективнос</w:t>
            </w:r>
            <w:r w:rsidRPr="00FB106E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ті –</w:t>
            </w: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більшої та меншої ефективності)</w:t>
            </w:r>
          </w:p>
        </w:tc>
      </w:tr>
      <w:tr w:rsidR="00913266" w:rsidRPr="00FB106E" w:rsidTr="00622785">
        <w:tc>
          <w:tcPr>
            <w:tcW w:w="672" w:type="dxa"/>
          </w:tcPr>
          <w:p w:rsidR="00913266" w:rsidRPr="00FB106E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823" w:type="dxa"/>
          </w:tcPr>
          <w:p w:rsidR="00913266" w:rsidRPr="00FB106E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913266" w:rsidRPr="00FB106E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913266" w:rsidRPr="00FB106E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913266" w:rsidRPr="00FB106E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913266" w:rsidRPr="00FB106E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92057" w:rsidRPr="00FB106E" w:rsidTr="00622785">
        <w:tc>
          <w:tcPr>
            <w:tcW w:w="672" w:type="dxa"/>
          </w:tcPr>
          <w:p w:rsidR="00E92057" w:rsidRPr="00FB106E" w:rsidRDefault="00E92057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823" w:type="dxa"/>
          </w:tcPr>
          <w:p w:rsidR="00E92057" w:rsidRPr="00FB106E" w:rsidRDefault="00D0009A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</w:t>
            </w:r>
            <w:r w:rsidR="00F954A0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нення функцій самоврядного конт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ролю</w:t>
            </w:r>
            <w:r w:rsidR="00F954A0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власниками землі та земле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користувачами, у тому числі з виконання рішень комісії з визначення розміру збитків, заподіяних власниками землі та землекористувачами</w:t>
            </w:r>
          </w:p>
        </w:tc>
        <w:tc>
          <w:tcPr>
            <w:tcW w:w="3685" w:type="dxa"/>
          </w:tcPr>
          <w:p w:rsidR="00E92057" w:rsidRPr="00FB106E" w:rsidRDefault="00E9205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регулювання містобудівної діяльності та земельних відносин</w:t>
            </w:r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E92057" w:rsidRPr="00FB106E" w:rsidRDefault="00E92057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</w:t>
            </w:r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Л.М.</w:t>
            </w:r>
          </w:p>
        </w:tc>
        <w:tc>
          <w:tcPr>
            <w:tcW w:w="1417" w:type="dxa"/>
          </w:tcPr>
          <w:p w:rsidR="00C272DF" w:rsidRPr="00FB106E" w:rsidRDefault="00F954A0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E92057" w:rsidRPr="00FB106E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D0009A" w:rsidRPr="00FB106E" w:rsidTr="00622785">
        <w:tc>
          <w:tcPr>
            <w:tcW w:w="672" w:type="dxa"/>
          </w:tcPr>
          <w:p w:rsidR="00D0009A" w:rsidRPr="00FB106E" w:rsidRDefault="00D0009A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823" w:type="dxa"/>
          </w:tcPr>
          <w:p w:rsidR="00D0009A" w:rsidRPr="00FB106E" w:rsidRDefault="00D0009A" w:rsidP="007B7A14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 заборгованості суб’єктів гос</w:t>
            </w:r>
            <w:r w:rsidR="005E7BAD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подарювання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розташованих </w:t>
            </w:r>
            <w:r w:rsidR="007B7A14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районі, за земельними платежами</w:t>
            </w:r>
          </w:p>
        </w:tc>
        <w:tc>
          <w:tcPr>
            <w:tcW w:w="3685" w:type="dxa"/>
          </w:tcPr>
          <w:p w:rsidR="00D0009A" w:rsidRPr="00FB106E" w:rsidRDefault="00D0009A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  <w:p w:rsidR="00A96C07" w:rsidRPr="00FB106E" w:rsidRDefault="00A96C0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D0009A" w:rsidRPr="00FB106E" w:rsidRDefault="00D0009A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</w:t>
            </w:r>
          </w:p>
        </w:tc>
        <w:tc>
          <w:tcPr>
            <w:tcW w:w="1417" w:type="dxa"/>
          </w:tcPr>
          <w:p w:rsidR="00D0009A" w:rsidRPr="00FB106E" w:rsidRDefault="00D0009A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062" w:type="dxa"/>
          </w:tcPr>
          <w:p w:rsidR="00D0009A" w:rsidRPr="00FB106E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E92057" w:rsidRPr="00FB106E" w:rsidTr="00622785">
        <w:tc>
          <w:tcPr>
            <w:tcW w:w="672" w:type="dxa"/>
          </w:tcPr>
          <w:p w:rsidR="00E92057" w:rsidRPr="00FB106E" w:rsidRDefault="00B010BC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823" w:type="dxa"/>
          </w:tcPr>
          <w:p w:rsidR="00E92057" w:rsidRPr="00FB106E" w:rsidRDefault="00E92057" w:rsidP="007B7A14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 заборгованості</w:t>
            </w:r>
            <w:r w:rsidR="007B7A14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суб’єктів господарювання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оренди комунального майна</w:t>
            </w:r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розташованого в районі</w:t>
            </w:r>
          </w:p>
        </w:tc>
        <w:tc>
          <w:tcPr>
            <w:tcW w:w="3685" w:type="dxa"/>
          </w:tcPr>
          <w:p w:rsidR="00E92057" w:rsidRPr="00FB106E" w:rsidRDefault="00E9205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комунальної власності</w:t>
            </w:r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63A5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міста виконкому Кри</w:t>
            </w:r>
            <w:r w:rsidR="00D0009A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ворізької міської ради</w:t>
            </w:r>
          </w:p>
        </w:tc>
        <w:tc>
          <w:tcPr>
            <w:tcW w:w="2127" w:type="dxa"/>
          </w:tcPr>
          <w:p w:rsidR="00E92057" w:rsidRPr="00FB106E" w:rsidRDefault="005E7BAD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  <w:t>Волошиненко</w:t>
            </w:r>
            <w:proofErr w:type="spellEnd"/>
            <w:r w:rsidRPr="00FB106E"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  <w:t xml:space="preserve"> С.М.</w:t>
            </w:r>
          </w:p>
        </w:tc>
        <w:tc>
          <w:tcPr>
            <w:tcW w:w="1417" w:type="dxa"/>
          </w:tcPr>
          <w:p w:rsidR="00E92057" w:rsidRPr="00FB106E" w:rsidRDefault="00E92057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62" w:type="dxa"/>
          </w:tcPr>
          <w:p w:rsidR="00701E7D" w:rsidRPr="00FB106E" w:rsidRDefault="00F954A0" w:rsidP="00594C1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701E7D" w:rsidRPr="00FB106E" w:rsidRDefault="00701E7D" w:rsidP="00701E7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823" w:type="dxa"/>
          </w:tcPr>
          <w:p w:rsidR="00701E7D" w:rsidRPr="00FB106E" w:rsidRDefault="00701E7D" w:rsidP="002427A9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Борги населення району за послуги </w:t>
            </w:r>
            <w:r w:rsidR="002427A9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теплопостачання, централізованого водопостачання та водовідведення </w:t>
            </w:r>
            <w:r w:rsidR="00EC3983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(на один особовий рахунок</w:t>
            </w:r>
            <w:r w:rsidR="002427A9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у середньому</w:t>
            </w:r>
            <w:r w:rsidR="00EC3983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2427A9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2995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економіки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Павлушенко</w:t>
            </w:r>
            <w:proofErr w:type="spellEnd"/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41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701E7D" w:rsidRPr="00FB106E" w:rsidRDefault="00701E7D" w:rsidP="00062E77">
            <w:pPr>
              <w:pStyle w:val="a3"/>
              <w:spacing w:line="247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701E7D" w:rsidRPr="00FB106E" w:rsidRDefault="00701E7D" w:rsidP="00EF18C0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та ліквідація  самочинних, недобудованих і аварійних об’єктів</w:t>
            </w:r>
          </w:p>
        </w:tc>
        <w:tc>
          <w:tcPr>
            <w:tcW w:w="3685" w:type="dxa"/>
          </w:tcPr>
          <w:p w:rsidR="00A96C07" w:rsidRPr="00FB106E" w:rsidRDefault="00845282" w:rsidP="0025547F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Відділ з питань державного архітектурно-будівельного </w:t>
            </w:r>
            <w:proofErr w:type="spellStart"/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конт</w:t>
            </w:r>
            <w:r w:rsidR="0025547F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ролю</w:t>
            </w:r>
            <w:proofErr w:type="spellEnd"/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, департамент регулювання містобудівної діяльності та земельних відносин,  </w:t>
            </w:r>
            <w:r w:rsidR="00701E7D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 </w:t>
            </w:r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управління комунальної власності міста, </w:t>
            </w:r>
            <w:r w:rsidR="00594C1C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інспекція з благоустрою</w:t>
            </w:r>
            <w:r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01E7D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викон</w:t>
            </w:r>
            <w:r w:rsidR="0025547F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-</w:t>
            </w:r>
            <w:r w:rsidR="00701E7D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кому</w:t>
            </w:r>
            <w:proofErr w:type="spellEnd"/>
            <w:r w:rsidR="00701E7D" w:rsidRPr="00FB106E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845282" w:rsidRPr="00FB106E" w:rsidRDefault="00845282" w:rsidP="0084528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Горюнов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Д.В.,</w:t>
            </w:r>
          </w:p>
          <w:p w:rsidR="00701E7D" w:rsidRPr="00FB106E" w:rsidRDefault="00845282" w:rsidP="00062E77">
            <w:pPr>
              <w:spacing w:line="247" w:lineRule="auto"/>
              <w:jc w:val="both"/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Л.М.,</w:t>
            </w:r>
            <w:r w:rsidRPr="00FB106E">
              <w:rPr>
                <w:rFonts w:ascii="Times New Roman" w:hAnsi="Times New Roman" w:cs="Times New Roman"/>
                <w:spacing w:val="-1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106E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>Волошиненко</w:t>
            </w:r>
            <w:proofErr w:type="spellEnd"/>
            <w:r w:rsidRPr="00FB106E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 xml:space="preserve"> С.М.,</w:t>
            </w:r>
          </w:p>
          <w:p w:rsidR="00A96C07" w:rsidRPr="00FB106E" w:rsidRDefault="002427A9" w:rsidP="002427A9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 </w:t>
            </w:r>
          </w:p>
          <w:p w:rsidR="00701E7D" w:rsidRPr="00FB106E" w:rsidRDefault="00701E7D" w:rsidP="00062E77">
            <w:pPr>
              <w:spacing w:line="247" w:lineRule="auto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1E7D" w:rsidRPr="00FB106E" w:rsidRDefault="00701E7D" w:rsidP="00FF68B6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</w:t>
            </w:r>
            <w:r w:rsidR="00682995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показник – більша ефективність</w:t>
            </w:r>
          </w:p>
          <w:p w:rsidR="00701E7D" w:rsidRPr="00FB106E" w:rsidRDefault="00682995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823" w:type="dxa"/>
          </w:tcPr>
          <w:p w:rsidR="00701E7D" w:rsidRPr="00FB106E" w:rsidRDefault="00431530" w:rsidP="00CE77DB">
            <w:pPr>
              <w:pStyle w:val="a3"/>
              <w:spacing w:line="247" w:lineRule="auto"/>
              <w:rPr>
                <w:rFonts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Інтенсивність </w:t>
            </w:r>
            <w:r w:rsidR="00701E7D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стихійної торгівлі </w:t>
            </w:r>
            <w:r w:rsidR="00AF3C67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(кількість місць помножена на чисельність </w:t>
            </w:r>
            <w:r w:rsidR="00CE77DB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торгівців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685" w:type="dxa"/>
          </w:tcPr>
          <w:p w:rsidR="00A96C07" w:rsidRPr="00FB106E" w:rsidRDefault="00701E7D" w:rsidP="00EC398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Управління розвитку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під-приємництва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виконкому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Кри</w:t>
            </w:r>
            <w:r w:rsidR="00F8003F"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ворізької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міської ради</w:t>
            </w:r>
            <w:r w:rsidR="00A96C07"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,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212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Рижкова І.О.,</w:t>
            </w:r>
          </w:p>
          <w:p w:rsidR="00701E7D" w:rsidRPr="00FB106E" w:rsidRDefault="00CE77DB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Милованов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41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823" w:type="dxa"/>
          </w:tcPr>
          <w:p w:rsidR="00701E7D" w:rsidRPr="00FB106E" w:rsidRDefault="00701E7D" w:rsidP="00AF3C6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виявлених звалищ </w:t>
            </w:r>
            <w:r w:rsidR="00AF3C67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твердих побутових відходів 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території району </w:t>
            </w:r>
          </w:p>
        </w:tc>
        <w:tc>
          <w:tcPr>
            <w:tcW w:w="3685" w:type="dxa"/>
          </w:tcPr>
          <w:p w:rsidR="00701E7D" w:rsidRPr="00FB106E" w:rsidRDefault="00A96C07" w:rsidP="003309D1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Інспекція з благоустрою, д</w:t>
            </w:r>
            <w:r w:rsidR="00701E7D"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епартамент розви</w:t>
            </w:r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тку </w:t>
            </w:r>
            <w:proofErr w:type="spellStart"/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ін-фраструктури</w:t>
            </w:r>
            <w:proofErr w:type="spellEnd"/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міста викон</w:t>
            </w:r>
            <w:r w:rsidR="00701E7D"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кому Криворізької міської ради </w:t>
            </w:r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701E7D" w:rsidRPr="00FB106E" w:rsidRDefault="00701E7D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01E7D" w:rsidRPr="00FB106E" w:rsidTr="00622785">
        <w:tc>
          <w:tcPr>
            <w:tcW w:w="672" w:type="dxa"/>
          </w:tcPr>
          <w:p w:rsidR="00701E7D" w:rsidRPr="00FB106E" w:rsidRDefault="00701E7D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823" w:type="dxa"/>
          </w:tcPr>
          <w:p w:rsidR="0097554B" w:rsidRPr="00FB106E" w:rsidRDefault="00701E7D" w:rsidP="00A96C07">
            <w:pPr>
              <w:jc w:val="both"/>
              <w:rPr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</w:t>
            </w:r>
            <w:r w:rsidR="0097554B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майданчиків зі збору твердих побутових відходів, що перебува</w:t>
            </w:r>
            <w:r w:rsidR="00F776FE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 у незадовільному стані</w:t>
            </w:r>
            <w:r w:rsidR="0097554B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701E7D" w:rsidRPr="00FB106E" w:rsidRDefault="00701E7D" w:rsidP="00701E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Інспекція з благоустрою виконкому Криворізької міської ради </w:t>
            </w:r>
          </w:p>
        </w:tc>
        <w:tc>
          <w:tcPr>
            <w:tcW w:w="2127" w:type="dxa"/>
          </w:tcPr>
          <w:p w:rsidR="00701E7D" w:rsidRPr="00FB106E" w:rsidRDefault="00701E7D" w:rsidP="00D20A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  <w:p w:rsidR="00701E7D" w:rsidRPr="00FB106E" w:rsidRDefault="00701E7D" w:rsidP="00D20A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1E7D" w:rsidRPr="00FB106E" w:rsidRDefault="00701E7D" w:rsidP="00D20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701E7D" w:rsidRPr="00FB106E" w:rsidRDefault="00701E7D" w:rsidP="00D20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3309D1" w:rsidRPr="00FB106E" w:rsidTr="00622785">
        <w:tc>
          <w:tcPr>
            <w:tcW w:w="672" w:type="dxa"/>
          </w:tcPr>
          <w:p w:rsidR="003309D1" w:rsidRPr="00FB106E" w:rsidRDefault="003309D1" w:rsidP="00BF1B27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823" w:type="dxa"/>
          </w:tcPr>
          <w:p w:rsidR="003309D1" w:rsidRPr="00FB106E" w:rsidRDefault="003309D1" w:rsidP="00BF1B27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дитячих та спортивних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май-данчиків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не відповідають вимогам благоустрою</w:t>
            </w:r>
          </w:p>
        </w:tc>
        <w:tc>
          <w:tcPr>
            <w:tcW w:w="3685" w:type="dxa"/>
          </w:tcPr>
          <w:p w:rsidR="003309D1" w:rsidRPr="00FB106E" w:rsidRDefault="003309D1" w:rsidP="00BF1B27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Департаменти у справах сім’ї, молоді та спорту, освіти і науки,   інспекція з </w:t>
            </w:r>
            <w:r w:rsidRPr="00FB106E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 xml:space="preserve">благоустрою, департамент </w:t>
            </w:r>
            <w:proofErr w:type="spellStart"/>
            <w:r w:rsidRPr="00FB106E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>розвит</w:t>
            </w:r>
            <w:r w:rsidR="00CE77DB" w:rsidRPr="00FB106E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ку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інфраструктури міста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викон</w:t>
            </w:r>
            <w:r w:rsidR="00CE77DB"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кому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3309D1" w:rsidRPr="00FB106E" w:rsidRDefault="003309D1" w:rsidP="00BF1B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Лавренко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С.І.,</w:t>
            </w:r>
          </w:p>
          <w:p w:rsidR="003309D1" w:rsidRPr="00FB106E" w:rsidRDefault="003309D1" w:rsidP="00BF1B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Кріпак Т.П.,</w:t>
            </w:r>
          </w:p>
          <w:p w:rsidR="003309D1" w:rsidRPr="00FB106E" w:rsidRDefault="003309D1" w:rsidP="00BF1B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Карий І.О.</w:t>
            </w:r>
          </w:p>
        </w:tc>
        <w:tc>
          <w:tcPr>
            <w:tcW w:w="1417" w:type="dxa"/>
          </w:tcPr>
          <w:p w:rsidR="003309D1" w:rsidRPr="00FB106E" w:rsidRDefault="003309D1" w:rsidP="00BF1B2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3309D1" w:rsidRPr="00FB106E" w:rsidRDefault="003309D1" w:rsidP="00BF1B2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3309D1" w:rsidRPr="00FB106E" w:rsidTr="00622785">
        <w:tc>
          <w:tcPr>
            <w:tcW w:w="672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3309D1" w:rsidRPr="00FB106E" w:rsidRDefault="003309D1" w:rsidP="00A33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3309D1" w:rsidRPr="00FB106E" w:rsidTr="00622785">
        <w:tc>
          <w:tcPr>
            <w:tcW w:w="672" w:type="dxa"/>
          </w:tcPr>
          <w:p w:rsidR="003309D1" w:rsidRPr="00FB106E" w:rsidRDefault="003309D1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823" w:type="dxa"/>
          </w:tcPr>
          <w:p w:rsidR="003309D1" w:rsidRPr="00FB106E" w:rsidRDefault="003309D1" w:rsidP="00C272D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встановлених нових та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від-ремонтованих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зупиночних павільйонів </w:t>
            </w:r>
          </w:p>
        </w:tc>
        <w:tc>
          <w:tcPr>
            <w:tcW w:w="3685" w:type="dxa"/>
          </w:tcPr>
          <w:p w:rsidR="003309D1" w:rsidRPr="00FB106E" w:rsidRDefault="003309D1" w:rsidP="004716EB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Інспекція з благоустрою,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управ</w:t>
            </w:r>
            <w:r w:rsidR="00240F7D"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ління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транспорту та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телеко</w:t>
            </w:r>
            <w:r w:rsidR="00240F7D"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мунікацій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, департамент розвитку інфраструктури міста виконкому Криворізької міської ради</w:t>
            </w:r>
          </w:p>
          <w:p w:rsidR="00240F7D" w:rsidRPr="00FB106E" w:rsidRDefault="00240F7D" w:rsidP="004716EB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3309D1" w:rsidRPr="00FB106E" w:rsidRDefault="003309D1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  <w:r w:rsidR="00806AA2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309D1" w:rsidRPr="00FB106E" w:rsidRDefault="003309D1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Сиротюк С.В.,</w:t>
            </w:r>
          </w:p>
          <w:p w:rsidR="003309D1" w:rsidRPr="00FB106E" w:rsidRDefault="003309D1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3309D1" w:rsidRPr="00FB106E" w:rsidRDefault="003309D1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3309D1" w:rsidRPr="00FB106E" w:rsidTr="00622785">
        <w:tc>
          <w:tcPr>
            <w:tcW w:w="672" w:type="dxa"/>
          </w:tcPr>
          <w:p w:rsidR="003309D1" w:rsidRPr="00FB106E" w:rsidRDefault="003309D1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823" w:type="dxa"/>
          </w:tcPr>
          <w:p w:rsidR="003309D1" w:rsidRPr="00FB106E" w:rsidRDefault="003309D1" w:rsidP="00C272D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виявлених та демонтованих самовільно встановлених тимчасових сп</w:t>
            </w:r>
            <w:r w:rsidR="00572A64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оруд (металевих) гаражів і </w:t>
            </w:r>
            <w:proofErr w:type="spellStart"/>
            <w:r w:rsidR="00572A64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погрі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3309D1" w:rsidRPr="00FB106E" w:rsidRDefault="003309D1" w:rsidP="000B53E9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Департамент регулювання </w:t>
            </w:r>
            <w:proofErr w:type="spellStart"/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місто</w:t>
            </w:r>
            <w:r w:rsidR="00240F7D"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будівної</w:t>
            </w:r>
            <w:proofErr w:type="spellEnd"/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діяльності та земельних відносин,  інспекція з </w:t>
            </w:r>
            <w:proofErr w:type="spellStart"/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благо</w:t>
            </w:r>
            <w:r w:rsidR="00240F7D"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устрою</w:t>
            </w:r>
            <w:proofErr w:type="spellEnd"/>
            <w:r w:rsidRPr="00FB106E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, департамент розвитку інфраструктури міста виконкому Криворізької міської ради</w:t>
            </w:r>
          </w:p>
          <w:p w:rsidR="00240F7D" w:rsidRPr="00FB106E" w:rsidRDefault="00240F7D" w:rsidP="000B53E9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3309D1" w:rsidRPr="00FB106E" w:rsidRDefault="003309D1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</w:t>
            </w:r>
            <w:r w:rsidR="00806AA2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309D1" w:rsidRPr="00FB106E" w:rsidRDefault="003309D1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  <w:r w:rsidR="00806AA2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309D1" w:rsidRPr="00FB106E" w:rsidRDefault="003309D1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3309D1" w:rsidRPr="00FB106E" w:rsidRDefault="003309D1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3309D1" w:rsidRPr="00FB106E" w:rsidRDefault="003309D1" w:rsidP="00D156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 більша</w:t>
            </w:r>
          </w:p>
          <w:p w:rsidR="003309D1" w:rsidRPr="00FB106E" w:rsidRDefault="003309D1" w:rsidP="00D156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ефективність</w:t>
            </w:r>
          </w:p>
        </w:tc>
      </w:tr>
      <w:tr w:rsidR="003309D1" w:rsidRPr="00FB106E" w:rsidTr="00622785">
        <w:tc>
          <w:tcPr>
            <w:tcW w:w="672" w:type="dxa"/>
          </w:tcPr>
          <w:p w:rsidR="003309D1" w:rsidRPr="00FB106E" w:rsidRDefault="003309D1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823" w:type="dxa"/>
          </w:tcPr>
          <w:p w:rsidR="003309D1" w:rsidRPr="00FB106E" w:rsidRDefault="003309D1" w:rsidP="009B0A46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Сума сплачених штрафів до бюджету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B0A46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за протоколами, розглянутими </w:t>
            </w:r>
            <w:proofErr w:type="spellStart"/>
            <w:r w:rsidR="001E1625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виконав-чими</w:t>
            </w:r>
            <w:proofErr w:type="spellEnd"/>
            <w:r w:rsidR="001E1625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комітетами районних в місті рад,  </w:t>
            </w:r>
            <w:r w:rsidR="00563F76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адміністративними комісіями при виконавчих комітетах районних в місті рад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72A64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</w:t>
            </w:r>
            <w:proofErr w:type="spellStart"/>
            <w:r w:rsidR="00F95A82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563F76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44-3</w:t>
            </w:r>
            <w:r w:rsidR="00563F76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(частини  другої)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103-1, 103-2, 149, 150, 151, 152, 154</w:t>
            </w:r>
            <w:r w:rsidR="00563F76"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(частини першої)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159, 183 </w:t>
            </w:r>
            <w:r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Кодексу України про адміністративні </w:t>
            </w:r>
            <w:proofErr w:type="spellStart"/>
            <w:r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право</w:t>
            </w:r>
            <w:r w:rsidR="009B0A46"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</w:t>
            </w:r>
            <w:r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порушення</w:t>
            </w:r>
            <w:proofErr w:type="spellEnd"/>
            <w:r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240F7D" w:rsidRPr="00FB10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1973A2" w:rsidRPr="00FB106E" w:rsidRDefault="001973A2" w:rsidP="009B0A46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685" w:type="dxa"/>
          </w:tcPr>
          <w:p w:rsidR="003309D1" w:rsidRPr="00FB106E" w:rsidRDefault="003309D1" w:rsidP="007B7A1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Інспекція з благоустрою виконкому Криворізької міської ради</w:t>
            </w:r>
          </w:p>
        </w:tc>
        <w:tc>
          <w:tcPr>
            <w:tcW w:w="2127" w:type="dxa"/>
          </w:tcPr>
          <w:p w:rsidR="003309D1" w:rsidRPr="00FB106E" w:rsidRDefault="003309D1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417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3309D1" w:rsidRPr="00FB106E" w:rsidTr="00240F7D">
        <w:trPr>
          <w:trHeight w:val="1007"/>
        </w:trPr>
        <w:tc>
          <w:tcPr>
            <w:tcW w:w="672" w:type="dxa"/>
          </w:tcPr>
          <w:p w:rsidR="003309D1" w:rsidRPr="00FB106E" w:rsidRDefault="003309D1" w:rsidP="00B010BC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823" w:type="dxa"/>
          </w:tcPr>
          <w:p w:rsidR="003309D1" w:rsidRPr="00FB106E" w:rsidRDefault="003309D1" w:rsidP="00EF18C0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Частка оформлених паспортів готовності об’єктів до зими (показник рахується за результатами ІІІ кварталу, станом на 01.09)</w:t>
            </w:r>
          </w:p>
        </w:tc>
        <w:tc>
          <w:tcPr>
            <w:tcW w:w="3685" w:type="dxa"/>
          </w:tcPr>
          <w:p w:rsidR="003309D1" w:rsidRPr="00FB106E" w:rsidRDefault="003309D1" w:rsidP="004F2F1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Департамент розвитку </w:t>
            </w: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інфра-структури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2127" w:type="dxa"/>
          </w:tcPr>
          <w:p w:rsidR="003309D1" w:rsidRPr="00FB106E" w:rsidRDefault="003309D1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3309D1" w:rsidRPr="00FB106E" w:rsidRDefault="003309D1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09D1" w:rsidRPr="00FB106E" w:rsidRDefault="003309D1" w:rsidP="00307F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3309D1" w:rsidRPr="00FB106E" w:rsidRDefault="003309D1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240F7D" w:rsidRPr="00FB106E" w:rsidTr="00622785">
        <w:tc>
          <w:tcPr>
            <w:tcW w:w="672" w:type="dxa"/>
          </w:tcPr>
          <w:p w:rsidR="00240F7D" w:rsidRPr="00FB106E" w:rsidRDefault="00240F7D" w:rsidP="0059383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823" w:type="dxa"/>
          </w:tcPr>
          <w:p w:rsidR="00240F7D" w:rsidRPr="00FB106E" w:rsidRDefault="00240F7D" w:rsidP="00593833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нових об’єктів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соціально-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культурного призначення, бізнесу, уведених в експлуатацію </w:t>
            </w:r>
          </w:p>
        </w:tc>
        <w:tc>
          <w:tcPr>
            <w:tcW w:w="3685" w:type="dxa"/>
          </w:tcPr>
          <w:p w:rsidR="00722437" w:rsidRPr="00FB106E" w:rsidRDefault="00240F7D" w:rsidP="001E1625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 xml:space="preserve">Відділ з питань державного архітектурно-будівельного </w:t>
            </w:r>
            <w:proofErr w:type="spellStart"/>
            <w:r w:rsidRPr="00FB106E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кон-тролю</w:t>
            </w:r>
            <w:proofErr w:type="spellEnd"/>
            <w:r w:rsidRPr="00FB106E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, управління розвитку підприємництва виконкому Криворізької міської ради</w:t>
            </w:r>
          </w:p>
        </w:tc>
        <w:tc>
          <w:tcPr>
            <w:tcW w:w="2127" w:type="dxa"/>
          </w:tcPr>
          <w:p w:rsidR="00240F7D" w:rsidRPr="00FB106E" w:rsidRDefault="00240F7D" w:rsidP="005938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Горюнов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Д.В.,</w:t>
            </w:r>
          </w:p>
          <w:p w:rsidR="00240F7D" w:rsidRPr="00FB106E" w:rsidRDefault="00240F7D" w:rsidP="005938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Рижкова І.О.</w:t>
            </w:r>
          </w:p>
        </w:tc>
        <w:tc>
          <w:tcPr>
            <w:tcW w:w="1417" w:type="dxa"/>
          </w:tcPr>
          <w:p w:rsidR="00240F7D" w:rsidRPr="00FB106E" w:rsidRDefault="00240F7D" w:rsidP="005938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40F7D" w:rsidRPr="00FB106E" w:rsidRDefault="00240F7D" w:rsidP="005938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722437" w:rsidRPr="00FB106E" w:rsidTr="00622785">
        <w:tc>
          <w:tcPr>
            <w:tcW w:w="672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722437" w:rsidRPr="00FB106E" w:rsidRDefault="00722437" w:rsidP="00696C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22437" w:rsidRPr="00FB106E" w:rsidTr="00622785">
        <w:tc>
          <w:tcPr>
            <w:tcW w:w="672" w:type="dxa"/>
          </w:tcPr>
          <w:p w:rsidR="00722437" w:rsidRPr="00FB106E" w:rsidRDefault="00722437" w:rsidP="00470F64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823" w:type="dxa"/>
          </w:tcPr>
          <w:p w:rsidR="00722437" w:rsidRPr="00FB106E" w:rsidRDefault="00722437" w:rsidP="00470F64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Грантова діяльність, спрямована на  благоустрій громади </w:t>
            </w:r>
          </w:p>
        </w:tc>
        <w:tc>
          <w:tcPr>
            <w:tcW w:w="3685" w:type="dxa"/>
          </w:tcPr>
          <w:p w:rsidR="00722437" w:rsidRPr="00FB106E" w:rsidRDefault="00722437" w:rsidP="00470F6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економіки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127" w:type="dxa"/>
          </w:tcPr>
          <w:p w:rsidR="00722437" w:rsidRPr="00FB106E" w:rsidRDefault="00722437" w:rsidP="00470F6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Павлушенко</w:t>
            </w:r>
            <w:proofErr w:type="spellEnd"/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417" w:type="dxa"/>
          </w:tcPr>
          <w:p w:rsidR="00722437" w:rsidRPr="00FB106E" w:rsidRDefault="00722437" w:rsidP="00470F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722437" w:rsidRPr="00FB106E" w:rsidRDefault="00722437" w:rsidP="00470F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722437" w:rsidRPr="00FB106E" w:rsidTr="00127B4F">
        <w:trPr>
          <w:trHeight w:val="1218"/>
        </w:trPr>
        <w:tc>
          <w:tcPr>
            <w:tcW w:w="672" w:type="dxa"/>
          </w:tcPr>
          <w:p w:rsidR="00722437" w:rsidRPr="00FB106E" w:rsidRDefault="00722437" w:rsidP="00127B4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823" w:type="dxa"/>
          </w:tcPr>
          <w:p w:rsidR="00722437" w:rsidRPr="00FB106E" w:rsidRDefault="00722437" w:rsidP="00127B4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кредитів, залучених до програми розвитку ОСББ та ЖБК у частині впроваджених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енерго-зберігаючих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заходів</w:t>
            </w:r>
          </w:p>
        </w:tc>
        <w:tc>
          <w:tcPr>
            <w:tcW w:w="3685" w:type="dxa"/>
          </w:tcPr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з питань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енергоме-неджменту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впровадження енергозберігаючих технологій виконкому міської ради</w:t>
            </w:r>
          </w:p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6"/>
                <w:szCs w:val="6"/>
                <w:lang w:val="uk-UA"/>
              </w:rPr>
            </w:pPr>
          </w:p>
        </w:tc>
        <w:tc>
          <w:tcPr>
            <w:tcW w:w="2127" w:type="dxa"/>
          </w:tcPr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Котунова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1417" w:type="dxa"/>
          </w:tcPr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 більша ефективність</w:t>
            </w:r>
          </w:p>
        </w:tc>
      </w:tr>
      <w:tr w:rsidR="00722437" w:rsidRPr="00FB106E" w:rsidTr="009C536D">
        <w:trPr>
          <w:trHeight w:val="1570"/>
        </w:trPr>
        <w:tc>
          <w:tcPr>
            <w:tcW w:w="672" w:type="dxa"/>
          </w:tcPr>
          <w:p w:rsidR="00722437" w:rsidRPr="00FB106E" w:rsidRDefault="00722437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  <w:p w:rsidR="00722437" w:rsidRPr="00FB106E" w:rsidRDefault="00722437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0E08E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722437" w:rsidRPr="00FB106E" w:rsidRDefault="00722437" w:rsidP="001B73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Style w:val="2"/>
                <w:rFonts w:eastAsiaTheme="minorHAnsi"/>
              </w:rPr>
              <w:t>Відкладені рішення за зверненнями (на 10 тис. мешканців) до виконкому міської ради, Державної установи «Урядовий контактний центр»,  Дніпропетровського регіонального контактного центру</w:t>
            </w:r>
          </w:p>
        </w:tc>
        <w:tc>
          <w:tcPr>
            <w:tcW w:w="3685" w:type="dxa"/>
          </w:tcPr>
          <w:p w:rsidR="00722437" w:rsidRPr="00FB106E" w:rsidRDefault="00722437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по роботі зі зверненнями громадян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722437" w:rsidRPr="00FB106E" w:rsidRDefault="00722437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В.А.</w:t>
            </w:r>
          </w:p>
        </w:tc>
        <w:tc>
          <w:tcPr>
            <w:tcW w:w="1417" w:type="dxa"/>
          </w:tcPr>
          <w:p w:rsidR="00722437" w:rsidRPr="00FB106E" w:rsidRDefault="00722437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722437" w:rsidRPr="00FB106E" w:rsidRDefault="00722437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48159F">
            <w:pPr>
              <w:rPr>
                <w:lang w:val="uk-UA"/>
              </w:rPr>
            </w:pPr>
          </w:p>
        </w:tc>
        <w:tc>
          <w:tcPr>
            <w:tcW w:w="2062" w:type="dxa"/>
          </w:tcPr>
          <w:p w:rsidR="00722437" w:rsidRPr="00FB106E" w:rsidRDefault="00722437" w:rsidP="009C53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722437" w:rsidRPr="00FB106E" w:rsidTr="00127B4F">
        <w:trPr>
          <w:trHeight w:val="1530"/>
        </w:trPr>
        <w:tc>
          <w:tcPr>
            <w:tcW w:w="672" w:type="dxa"/>
          </w:tcPr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Відкладені рішення за заявками (на                    10 тис. мешканців) до Контакт-центру виконкому Криворізької міської ради </w:t>
            </w:r>
          </w:p>
        </w:tc>
        <w:tc>
          <w:tcPr>
            <w:tcW w:w="3685" w:type="dxa"/>
          </w:tcPr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по роботі зі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звер-неннями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 виконкому</w:t>
            </w:r>
            <w:r w:rsidRPr="00FB106E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 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міської ради, Контакт-центр </w:t>
            </w:r>
            <w:r w:rsidRPr="00FB106E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виконкому Криворізької міської 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</w:p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</w:tc>
        <w:tc>
          <w:tcPr>
            <w:tcW w:w="2127" w:type="dxa"/>
          </w:tcPr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В.А.,</w:t>
            </w:r>
          </w:p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Сторожук І.М.</w:t>
            </w:r>
          </w:p>
          <w:p w:rsidR="00722437" w:rsidRPr="00FB106E" w:rsidRDefault="00722437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22437" w:rsidRPr="00FB106E" w:rsidRDefault="00722437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10</w:t>
            </w:r>
          </w:p>
          <w:p w:rsidR="00722437" w:rsidRPr="00FB106E" w:rsidRDefault="00722437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22437" w:rsidRPr="00FB106E" w:rsidRDefault="00722437" w:rsidP="00127B4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722437" w:rsidRPr="00FB106E" w:rsidRDefault="00722437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менша ефективність </w:t>
            </w:r>
          </w:p>
        </w:tc>
      </w:tr>
      <w:tr w:rsidR="00722437" w:rsidRPr="00FB106E" w:rsidTr="00622785">
        <w:tc>
          <w:tcPr>
            <w:tcW w:w="672" w:type="dxa"/>
          </w:tcPr>
          <w:p w:rsidR="00722437" w:rsidRPr="00FB106E" w:rsidRDefault="00722437" w:rsidP="003D24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823" w:type="dxa"/>
          </w:tcPr>
          <w:p w:rsidR="00722437" w:rsidRPr="00FB106E" w:rsidRDefault="00722437" w:rsidP="00332B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немотивованих та/або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необ-ґрунтованих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відмов, порушень термінів надання публічних послуг відповідно до звернень замовників послуг до Центру  адміністративних послуг «Віза» виконкому Криворізької міської ради</w:t>
            </w:r>
          </w:p>
        </w:tc>
        <w:tc>
          <w:tcPr>
            <w:tcW w:w="3685" w:type="dxa"/>
          </w:tcPr>
          <w:p w:rsidR="00722437" w:rsidRPr="00FB106E" w:rsidRDefault="00722437" w:rsidP="00D534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Департамент адміністративних</w:t>
            </w: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послуг, управління з питань реєстрації виконкому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722437" w:rsidRPr="00FB106E" w:rsidRDefault="00722437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Зеленська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Л.І.,</w:t>
            </w:r>
          </w:p>
          <w:p w:rsidR="00722437" w:rsidRPr="00FB106E" w:rsidRDefault="00722437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Заклецька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Т.Р.</w:t>
            </w:r>
          </w:p>
        </w:tc>
        <w:tc>
          <w:tcPr>
            <w:tcW w:w="1417" w:type="dxa"/>
          </w:tcPr>
          <w:p w:rsidR="00722437" w:rsidRPr="00FB106E" w:rsidRDefault="00722437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722437" w:rsidRPr="00FB106E" w:rsidRDefault="00722437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  <w:p w:rsidR="00722437" w:rsidRPr="00FB106E" w:rsidRDefault="00722437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2437" w:rsidRPr="00FB106E" w:rsidTr="00425704">
        <w:trPr>
          <w:trHeight w:val="1187"/>
        </w:trPr>
        <w:tc>
          <w:tcPr>
            <w:tcW w:w="672" w:type="dxa"/>
          </w:tcPr>
          <w:p w:rsidR="00722437" w:rsidRPr="00FB106E" w:rsidRDefault="00722437" w:rsidP="003E22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823" w:type="dxa"/>
          </w:tcPr>
          <w:p w:rsidR="00722437" w:rsidRPr="00FB106E" w:rsidRDefault="00722437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невиконаних доручень міського голови</w:t>
            </w:r>
          </w:p>
        </w:tc>
        <w:tc>
          <w:tcPr>
            <w:tcW w:w="3685" w:type="dxa"/>
          </w:tcPr>
          <w:p w:rsidR="00722437" w:rsidRPr="00FB106E" w:rsidRDefault="00722437" w:rsidP="00062E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722437" w:rsidRPr="00FB106E" w:rsidRDefault="00722437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Затолокіна</w:t>
            </w:r>
            <w:proofErr w:type="spellEnd"/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О.А.</w:t>
            </w:r>
          </w:p>
        </w:tc>
        <w:tc>
          <w:tcPr>
            <w:tcW w:w="1417" w:type="dxa"/>
          </w:tcPr>
          <w:p w:rsidR="00722437" w:rsidRPr="00FB106E" w:rsidRDefault="00722437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722437" w:rsidRPr="00FB106E" w:rsidRDefault="00722437" w:rsidP="004257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1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</w:tbl>
    <w:p w:rsidR="00B010BC" w:rsidRPr="00FB106E" w:rsidRDefault="00B010BC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6569" w:rsidRPr="00FB106E" w:rsidRDefault="00EB71C7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B10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BC6569" w:rsidRPr="00FB106E" w:rsidSect="00C272DF">
      <w:headerReference w:type="default" r:id="rId8"/>
      <w:headerReference w:type="first" r:id="rId9"/>
      <w:pgSz w:w="16838" w:h="11906" w:orient="landscape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F8" w:rsidRDefault="002A43F8" w:rsidP="00087D57">
      <w:pPr>
        <w:spacing w:after="0" w:line="240" w:lineRule="auto"/>
      </w:pPr>
      <w:r>
        <w:separator/>
      </w:r>
    </w:p>
  </w:endnote>
  <w:endnote w:type="continuationSeparator" w:id="0">
    <w:p w:rsidR="002A43F8" w:rsidRDefault="002A43F8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F8" w:rsidRDefault="002A43F8" w:rsidP="00087D57">
      <w:pPr>
        <w:spacing w:after="0" w:line="240" w:lineRule="auto"/>
      </w:pPr>
      <w:r>
        <w:separator/>
      </w:r>
    </w:p>
  </w:footnote>
  <w:footnote w:type="continuationSeparator" w:id="0">
    <w:p w:rsidR="002A43F8" w:rsidRDefault="002A43F8" w:rsidP="0008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8181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DA7" w:rsidRPr="008E4230" w:rsidRDefault="005F4DA7" w:rsidP="004F2F13">
        <w:pPr>
          <w:pStyle w:val="a5"/>
          <w:ind w:left="1695" w:firstLine="4677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FB106E">
          <w:rPr>
            <w:rFonts w:ascii="Times New Roman" w:hAnsi="Times New Roman" w:cs="Times New Roman"/>
            <w:i/>
            <w:noProof/>
            <w:sz w:val="24"/>
            <w:szCs w:val="24"/>
          </w:rPr>
          <w:t>2</w:t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>Продовження додатк</w:t>
        </w:r>
        <w:r w:rsidR="008E4230"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>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968752352"/>
      <w:temporary/>
      <w:showingPlcHdr/>
    </w:sdtPr>
    <w:sdtEndPr>
      <w:rPr>
        <w:color w:val="auto"/>
      </w:rPr>
    </w:sdtEndPr>
    <w:sdtContent>
      <w:p w:rsidR="005F4DA7" w:rsidRDefault="005F4DA7">
        <w:pPr>
          <w:pStyle w:val="a5"/>
        </w:pPr>
        <w:r w:rsidRPr="00E6202E">
          <w:rPr>
            <w:color w:val="FFFFFF" w:themeColor="background1"/>
          </w:rPr>
          <w:t>[Введите текст]</w:t>
        </w:r>
      </w:p>
    </w:sdtContent>
  </w:sdt>
  <w:p w:rsidR="005F4DA7" w:rsidRDefault="005F4D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7"/>
    <w:rsid w:val="000103E9"/>
    <w:rsid w:val="000142F8"/>
    <w:rsid w:val="00017275"/>
    <w:rsid w:val="00025340"/>
    <w:rsid w:val="000345FD"/>
    <w:rsid w:val="00036177"/>
    <w:rsid w:val="0003685D"/>
    <w:rsid w:val="00062E77"/>
    <w:rsid w:val="0006431E"/>
    <w:rsid w:val="00087D57"/>
    <w:rsid w:val="000B53E9"/>
    <w:rsid w:val="000C07F4"/>
    <w:rsid w:val="000C70F1"/>
    <w:rsid w:val="000D0071"/>
    <w:rsid w:val="000E08E2"/>
    <w:rsid w:val="00101B4B"/>
    <w:rsid w:val="00116690"/>
    <w:rsid w:val="00122495"/>
    <w:rsid w:val="00127B4F"/>
    <w:rsid w:val="00180A24"/>
    <w:rsid w:val="00196224"/>
    <w:rsid w:val="001973A2"/>
    <w:rsid w:val="001A2771"/>
    <w:rsid w:val="001A4B6C"/>
    <w:rsid w:val="001B735F"/>
    <w:rsid w:val="001E10D8"/>
    <w:rsid w:val="001E1625"/>
    <w:rsid w:val="00240F7D"/>
    <w:rsid w:val="002427A9"/>
    <w:rsid w:val="00243935"/>
    <w:rsid w:val="002515AE"/>
    <w:rsid w:val="0025547F"/>
    <w:rsid w:val="00274527"/>
    <w:rsid w:val="002A43F8"/>
    <w:rsid w:val="002B0DEA"/>
    <w:rsid w:val="002D7A28"/>
    <w:rsid w:val="0030142F"/>
    <w:rsid w:val="00307F50"/>
    <w:rsid w:val="003309D1"/>
    <w:rsid w:val="00332BE4"/>
    <w:rsid w:val="00336088"/>
    <w:rsid w:val="00357921"/>
    <w:rsid w:val="003816AA"/>
    <w:rsid w:val="003B46EE"/>
    <w:rsid w:val="003C2F0C"/>
    <w:rsid w:val="003D2495"/>
    <w:rsid w:val="003E20B7"/>
    <w:rsid w:val="003E2200"/>
    <w:rsid w:val="00413F71"/>
    <w:rsid w:val="004227F0"/>
    <w:rsid w:val="00425704"/>
    <w:rsid w:val="00431530"/>
    <w:rsid w:val="004363DA"/>
    <w:rsid w:val="00441111"/>
    <w:rsid w:val="00452566"/>
    <w:rsid w:val="004700DD"/>
    <w:rsid w:val="004716EB"/>
    <w:rsid w:val="0048159F"/>
    <w:rsid w:val="0048520C"/>
    <w:rsid w:val="00492BDB"/>
    <w:rsid w:val="00493ACB"/>
    <w:rsid w:val="004F034D"/>
    <w:rsid w:val="004F2F13"/>
    <w:rsid w:val="00505946"/>
    <w:rsid w:val="00563F76"/>
    <w:rsid w:val="00572A64"/>
    <w:rsid w:val="00594C1C"/>
    <w:rsid w:val="005969FC"/>
    <w:rsid w:val="005A5206"/>
    <w:rsid w:val="005B27ED"/>
    <w:rsid w:val="005B4CFA"/>
    <w:rsid w:val="005E7BAD"/>
    <w:rsid w:val="005F4DA7"/>
    <w:rsid w:val="00622785"/>
    <w:rsid w:val="00682995"/>
    <w:rsid w:val="00690CE1"/>
    <w:rsid w:val="006E591A"/>
    <w:rsid w:val="006F5F37"/>
    <w:rsid w:val="00701E7D"/>
    <w:rsid w:val="00702FC0"/>
    <w:rsid w:val="00722437"/>
    <w:rsid w:val="007446A9"/>
    <w:rsid w:val="00756A20"/>
    <w:rsid w:val="007579FB"/>
    <w:rsid w:val="0079774A"/>
    <w:rsid w:val="007B7A14"/>
    <w:rsid w:val="007C0139"/>
    <w:rsid w:val="00802F6A"/>
    <w:rsid w:val="00803C56"/>
    <w:rsid w:val="00806AA2"/>
    <w:rsid w:val="008263A5"/>
    <w:rsid w:val="00831080"/>
    <w:rsid w:val="00845282"/>
    <w:rsid w:val="008509F1"/>
    <w:rsid w:val="00863CC7"/>
    <w:rsid w:val="008E4230"/>
    <w:rsid w:val="008E79E9"/>
    <w:rsid w:val="00900180"/>
    <w:rsid w:val="00900F64"/>
    <w:rsid w:val="00913266"/>
    <w:rsid w:val="00927A12"/>
    <w:rsid w:val="0094341B"/>
    <w:rsid w:val="0097554B"/>
    <w:rsid w:val="009B0A46"/>
    <w:rsid w:val="009C536D"/>
    <w:rsid w:val="009C7AE0"/>
    <w:rsid w:val="00A63366"/>
    <w:rsid w:val="00A64087"/>
    <w:rsid w:val="00A96C07"/>
    <w:rsid w:val="00AF19A7"/>
    <w:rsid w:val="00AF3C67"/>
    <w:rsid w:val="00B0073F"/>
    <w:rsid w:val="00B010BC"/>
    <w:rsid w:val="00B30C2E"/>
    <w:rsid w:val="00B31BA0"/>
    <w:rsid w:val="00B34D31"/>
    <w:rsid w:val="00B675C5"/>
    <w:rsid w:val="00B94ACE"/>
    <w:rsid w:val="00BC6569"/>
    <w:rsid w:val="00BD5DCB"/>
    <w:rsid w:val="00BF3078"/>
    <w:rsid w:val="00BF4E81"/>
    <w:rsid w:val="00C0251B"/>
    <w:rsid w:val="00C028AA"/>
    <w:rsid w:val="00C13817"/>
    <w:rsid w:val="00C272DF"/>
    <w:rsid w:val="00C459D4"/>
    <w:rsid w:val="00CE77DB"/>
    <w:rsid w:val="00CF0769"/>
    <w:rsid w:val="00D0009A"/>
    <w:rsid w:val="00D03AAD"/>
    <w:rsid w:val="00D15687"/>
    <w:rsid w:val="00D15964"/>
    <w:rsid w:val="00D20A2D"/>
    <w:rsid w:val="00D53464"/>
    <w:rsid w:val="00DB0B16"/>
    <w:rsid w:val="00DF6879"/>
    <w:rsid w:val="00E2437E"/>
    <w:rsid w:val="00E6202E"/>
    <w:rsid w:val="00E857C6"/>
    <w:rsid w:val="00E92057"/>
    <w:rsid w:val="00EB0B6A"/>
    <w:rsid w:val="00EB6E63"/>
    <w:rsid w:val="00EB71C7"/>
    <w:rsid w:val="00EC3008"/>
    <w:rsid w:val="00EC3983"/>
    <w:rsid w:val="00EC4D9B"/>
    <w:rsid w:val="00EF18C0"/>
    <w:rsid w:val="00F01B0A"/>
    <w:rsid w:val="00F1115C"/>
    <w:rsid w:val="00F15502"/>
    <w:rsid w:val="00F15AC4"/>
    <w:rsid w:val="00F3347F"/>
    <w:rsid w:val="00F53475"/>
    <w:rsid w:val="00F669DE"/>
    <w:rsid w:val="00F6768C"/>
    <w:rsid w:val="00F7509F"/>
    <w:rsid w:val="00F776FE"/>
    <w:rsid w:val="00F8003F"/>
    <w:rsid w:val="00F954A0"/>
    <w:rsid w:val="00F95A82"/>
    <w:rsid w:val="00F9626D"/>
    <w:rsid w:val="00FB106E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8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8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32AD-F819-45B4-A7C2-301D02E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124</cp:revision>
  <cp:lastPrinted>2021-05-14T08:41:00Z</cp:lastPrinted>
  <dcterms:created xsi:type="dcterms:W3CDTF">2021-02-05T12:52:00Z</dcterms:created>
  <dcterms:modified xsi:type="dcterms:W3CDTF">2021-05-20T06:57:00Z</dcterms:modified>
</cp:coreProperties>
</file>