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2B" w:rsidRPr="00950FC9" w:rsidRDefault="0084532B" w:rsidP="0084532B">
      <w:pPr>
        <w:suppressAutoHyphens/>
        <w:spacing w:after="0" w:line="240" w:lineRule="auto"/>
        <w:ind w:left="2124" w:firstLine="708"/>
        <w:jc w:val="center"/>
        <w:rPr>
          <w:rFonts w:ascii="Times New Roman" w:hAnsi="Times New Roman" w:cs="Calibri"/>
          <w:i/>
          <w:sz w:val="24"/>
          <w:szCs w:val="24"/>
          <w:lang w:eastAsia="ar-SA"/>
        </w:rPr>
      </w:pPr>
      <w:bookmarkStart w:id="0" w:name="_GoBack"/>
      <w:r w:rsidRPr="00950FC9">
        <w:rPr>
          <w:rFonts w:ascii="Times New Roman" w:hAnsi="Times New Roman" w:cs="Calibri"/>
          <w:i/>
          <w:sz w:val="24"/>
          <w:szCs w:val="24"/>
          <w:lang w:eastAsia="ar-SA"/>
        </w:rPr>
        <w:t>ЗАТВЕРДЖЕНО</w:t>
      </w:r>
    </w:p>
    <w:p w:rsidR="0084532B" w:rsidRPr="00950FC9" w:rsidRDefault="0084532B" w:rsidP="001B3949">
      <w:pPr>
        <w:suppressLineNumbers/>
        <w:suppressAutoHyphens/>
        <w:spacing w:after="0" w:line="240" w:lineRule="auto"/>
        <w:ind w:left="2124" w:firstLine="708"/>
        <w:jc w:val="center"/>
        <w:rPr>
          <w:rFonts w:ascii="Times New Roman" w:hAnsi="Times New Roman" w:cs="Calibri"/>
          <w:i/>
          <w:sz w:val="24"/>
          <w:szCs w:val="24"/>
          <w:lang w:eastAsia="ar-SA"/>
        </w:rPr>
      </w:pPr>
    </w:p>
    <w:p w:rsidR="00D55C70" w:rsidRPr="00950FC9" w:rsidRDefault="006F54F4" w:rsidP="00A01474">
      <w:pPr>
        <w:suppressAutoHyphens/>
        <w:spacing w:after="0" w:line="240" w:lineRule="auto"/>
        <w:ind w:left="5245"/>
        <w:rPr>
          <w:rFonts w:ascii="Times New Roman" w:hAnsi="Times New Roman" w:cs="Calibri"/>
          <w:i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i/>
          <w:sz w:val="28"/>
          <w:szCs w:val="28"/>
          <w:lang w:eastAsia="ar-SA"/>
        </w:rPr>
        <w:t>Рішення виконкому міської ради</w:t>
      </w:r>
    </w:p>
    <w:p w:rsidR="00A01474" w:rsidRPr="00950FC9" w:rsidRDefault="00950FC9" w:rsidP="00950FC9">
      <w:pPr>
        <w:tabs>
          <w:tab w:val="left" w:pos="5400"/>
        </w:tabs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sz w:val="24"/>
          <w:szCs w:val="24"/>
          <w:lang w:eastAsia="ar-SA"/>
        </w:rPr>
        <w:tab/>
      </w:r>
      <w:r w:rsidRPr="00950FC9">
        <w:rPr>
          <w:rFonts w:ascii="Times New Roman" w:hAnsi="Times New Roman" w:cs="Calibri"/>
          <w:i/>
          <w:sz w:val="28"/>
          <w:szCs w:val="28"/>
          <w:lang w:eastAsia="ar-SA"/>
        </w:rPr>
        <w:t>14.02.2018 №58</w:t>
      </w:r>
    </w:p>
    <w:p w:rsidR="00A01474" w:rsidRPr="00950FC9" w:rsidRDefault="00A01474" w:rsidP="002673C5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014092" w:rsidRPr="00950FC9" w:rsidRDefault="00014092" w:rsidP="00C956BF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ІНФОРМАЦІЙНІ КАРТКИ</w:t>
      </w:r>
    </w:p>
    <w:p w:rsidR="00014092" w:rsidRPr="00950FC9" w:rsidRDefault="00C06EA9" w:rsidP="00C8345B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публічних 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послуг, що надаються </w:t>
      </w:r>
      <w:r w:rsidR="00A01474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відділом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з питань державного архітектурно-будівельного контролю виконкому Криворізької міської ради </w:t>
      </w:r>
      <w:r w:rsidR="00A01474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в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Центр</w:t>
      </w: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і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адміністра</w:t>
      </w:r>
      <w:r w:rsidR="00A01474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- 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тивних послуг «Віза» </w:t>
      </w:r>
    </w:p>
    <w:p w:rsidR="00A01474" w:rsidRPr="00950FC9" w:rsidRDefault="00A01474" w:rsidP="00A01474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F54F4" w:rsidRPr="00950FC9" w:rsidRDefault="00014092" w:rsidP="00824B2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</w:t>
      </w:r>
      <w:r w:rsidR="005E43CD"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 ПУБЛІЧНОЇ</w:t>
      </w:r>
      <w:r w:rsidR="00583EF8"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 ПОСЛУГ</w:t>
      </w:r>
      <w:r w:rsidR="005E43CD" w:rsidRPr="00950FC9">
        <w:rPr>
          <w:rFonts w:ascii="Times New Roman" w:hAnsi="Times New Roman" w:cs="Calibri"/>
          <w:b/>
          <w:sz w:val="24"/>
          <w:szCs w:val="24"/>
          <w:lang w:eastAsia="ar-SA"/>
        </w:rPr>
        <w:t>И</w:t>
      </w:r>
      <w:r w:rsidR="00824B21"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 №1</w:t>
      </w:r>
    </w:p>
    <w:p w:rsidR="00014092" w:rsidRPr="00950FC9" w:rsidRDefault="00583EF8" w:rsidP="00583EF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Послуга: 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Подання повідомлення про початок виконання підготовчих робіт щодо об’єктів, розташованих на території м. Кривого Рогу</w:t>
      </w:r>
    </w:p>
    <w:p w:rsidR="00014092" w:rsidRPr="00950FC9" w:rsidRDefault="00014092" w:rsidP="00583EF8">
      <w:pPr>
        <w:suppressAutoHyphens/>
        <w:spacing w:after="0" w:line="240" w:lineRule="auto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014092" w:rsidRPr="00950FC9" w:rsidTr="00D55C70">
        <w:trPr>
          <w:trHeight w:val="288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Інформація про центр </w:t>
            </w:r>
            <w:r w:rsidR="00E86CBF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надання адміністративних</w:t>
            </w: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послуг</w:t>
            </w:r>
          </w:p>
        </w:tc>
      </w:tr>
      <w:tr w:rsidR="00014092" w:rsidRPr="00950FC9" w:rsidTr="00583EF8">
        <w:trPr>
          <w:trHeight w:val="726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E2994" w:rsidRPr="00950FC9" w:rsidRDefault="00014092" w:rsidP="008E2994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адміні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тративних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послуг, у якому здійснюєт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950FC9" w:rsidRDefault="00014092" w:rsidP="008E2994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014092" w:rsidRPr="00950FC9" w:rsidTr="002F1F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583EF8" w:rsidP="00192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</w:t>
            </w:r>
            <w:r w:rsidR="00440AE1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58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950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. К</w:t>
            </w:r>
            <w:r w:rsidR="00D55C70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ривий Ріг, пл. Молодіжна, 1</w:t>
            </w:r>
          </w:p>
          <w:p w:rsidR="008E2994" w:rsidRPr="00950FC9" w:rsidRDefault="008E2994" w:rsidP="00583EF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014092" w:rsidRPr="00950FC9" w:rsidTr="008E2994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192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84532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відділу </w:t>
            </w:r>
            <w:r w:rsidR="001923F0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з питань державного арх</w:t>
            </w:r>
            <w:r w:rsidR="001923F0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="001923F0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тектурно-будівельного контролю виконкому Криворізької міської ради (надалі - Відділ)</w:t>
            </w:r>
            <w:r w:rsidR="00583EF8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23F0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у Ц</w:t>
            </w:r>
            <w:r w:rsidR="0084532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ентрі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E86A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Прийом та видача документів для надання </w:t>
            </w:r>
            <w:r w:rsidR="006750B1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публі</w:t>
            </w:r>
            <w:r w:rsidR="00440AE1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6750B1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них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послуг з</w:t>
            </w:r>
            <w:r w:rsidR="0084532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дійснюється</w:t>
            </w:r>
            <w:r w:rsidR="00A01474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="0084532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вівторок, четвер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з 9.</w:t>
            </w:r>
            <w:r w:rsidR="0084532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00 до 12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.00 години</w:t>
            </w:r>
            <w:r w:rsidR="00A01474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, п’ятницю</w:t>
            </w:r>
            <w:r w:rsidR="0084532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13.00 до16.00 години</w:t>
            </w:r>
          </w:p>
        </w:tc>
      </w:tr>
      <w:tr w:rsidR="00014092" w:rsidRPr="00950FC9" w:rsidTr="002F1F13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</w:t>
            </w:r>
            <w:r w:rsidR="001344A2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електронної пошти та веб-сайт Ц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  <w:r w:rsidR="001344A2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та В</w:t>
            </w:r>
            <w:r w:rsidR="0084532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21" w:rsidRPr="00950FC9" w:rsidRDefault="0084532B" w:rsidP="002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- </w:t>
            </w:r>
            <w:r w:rsidR="001923F0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ел.: </w:t>
            </w:r>
            <w:r w:rsidR="00824B21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0-800-500-459</w:t>
            </w:r>
          </w:p>
          <w:p w:rsidR="00014092" w:rsidRPr="00950FC9" w:rsidRDefault="00B72269" w:rsidP="002F1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84532B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1923F0" w:rsidRPr="00950FC9" w:rsidRDefault="0084532B" w:rsidP="00192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</w:t>
            </w:r>
            <w:r w:rsidR="001923F0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(0564) 92-05-24, 92-05-35, 92-04-45</w:t>
            </w:r>
          </w:p>
          <w:p w:rsidR="00014092" w:rsidRPr="00950FC9" w:rsidRDefault="00B72269" w:rsidP="001923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hyperlink r:id="rId10" w:history="1">
              <w:r w:rsidR="001923F0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VDABK_kr@ua.fm</w:t>
              </w:r>
            </w:hyperlink>
            <w:r w:rsidR="00910079" w:rsidRPr="00950FC9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kr@ua.fm</w:t>
            </w:r>
          </w:p>
        </w:tc>
      </w:tr>
      <w:tr w:rsidR="00014092" w:rsidRPr="00950FC9" w:rsidTr="006F54F4">
        <w:trPr>
          <w:trHeight w:val="12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8453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Нормативні акти, якими регламентується надання </w:t>
            </w:r>
            <w:r w:rsidR="0084532B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</w:tc>
      </w:tr>
      <w:tr w:rsidR="00014092" w:rsidRPr="00950FC9" w:rsidTr="008E2994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2673C5" w:rsidP="002F1F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Закон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«Про регулювання містобудівної діяльності»</w:t>
            </w:r>
          </w:p>
        </w:tc>
      </w:tr>
      <w:tr w:rsidR="00014092" w:rsidRPr="00950FC9" w:rsidTr="008E2994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94" w:rsidRPr="00950FC9" w:rsidRDefault="00014092" w:rsidP="008E29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</w:t>
            </w:r>
            <w:r w:rsidR="002673C5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бінету Міністрів України від 13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014092" w:rsidRPr="00950FC9" w:rsidTr="008E2994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8E2994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6F54F4">
        <w:trPr>
          <w:trHeight w:val="24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8453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 w:rsidR="0084532B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</w:tc>
      </w:tr>
      <w:tr w:rsidR="00014092" w:rsidRPr="00950FC9" w:rsidTr="006F54F4">
        <w:trPr>
          <w:trHeight w:val="1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84532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 w:rsidR="0084532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800C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Початок виконання підготовчих робіт</w:t>
            </w:r>
          </w:p>
          <w:p w:rsidR="008E2994" w:rsidRPr="00950FC9" w:rsidRDefault="008E2994" w:rsidP="00800C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</w:tr>
      <w:tr w:rsidR="00014092" w:rsidRPr="00950FC9" w:rsidTr="008E2994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84532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Вичерпний перелік документів, необхідних для отримання </w:t>
            </w:r>
            <w:r w:rsidR="0084532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94" w:rsidRPr="00950FC9" w:rsidRDefault="00014092" w:rsidP="008E29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Один примірник повідомлення про початок виконання підготовчих робіт відповідно до вимог статті 35 Закону України «Про регулювання містобудівної діяльності» за формою, наведеною в додатку 1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</w:t>
            </w:r>
            <w:r w:rsidR="002673C5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будівельних робіт» (із змінами та доповненнями)</w:t>
            </w:r>
          </w:p>
        </w:tc>
      </w:tr>
      <w:tr w:rsidR="00014092" w:rsidRPr="00950FC9" w:rsidTr="008E2994">
        <w:trPr>
          <w:trHeight w:val="7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014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Подання замовником (його уповноваженою особою) повідомлення про початок виконання підготовчих робіт </w:t>
            </w:r>
            <w:r w:rsidR="00F74169"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або надсилання рекомендованим листом з описом вкладення</w:t>
            </w:r>
            <w:r w:rsidR="006F54F4" w:rsidRPr="00950FC9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A0147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 Відділу</w:t>
            </w:r>
            <w:r w:rsidR="006F54F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F74169" w:rsidRPr="00950F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74169"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 через електронну систему здійснення деклара</w:t>
            </w:r>
            <w:r w:rsidR="00A01474"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74169"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тивних та дозвільних процедур у будівництві</w:t>
            </w:r>
          </w:p>
          <w:p w:rsidR="008E2994" w:rsidRPr="00950FC9" w:rsidRDefault="008E2994" w:rsidP="00A014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</w:tr>
      <w:tr w:rsidR="00014092" w:rsidRPr="00950FC9" w:rsidTr="008E2994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84532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Платність/безоплатність </w:t>
            </w:r>
            <w:r w:rsidR="0084532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  <w:p w:rsidR="008E2994" w:rsidRPr="00950FC9" w:rsidRDefault="008E2994" w:rsidP="0084532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950FC9" w:rsidTr="00A01474">
        <w:trPr>
          <w:trHeight w:val="147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8453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84532B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послуги:</w:t>
            </w:r>
          </w:p>
        </w:tc>
      </w:tr>
      <w:tr w:rsidR="00014092" w:rsidRPr="00950FC9" w:rsidTr="008E2994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8E2994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4E2A87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8E2994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8E2994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84532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Строк надання </w:t>
            </w:r>
            <w:r w:rsidR="0084532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D672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До 30 календарних днів з дня отримання повідомлення про початок виконання підготовчих робіт</w:t>
            </w:r>
          </w:p>
          <w:p w:rsidR="008E2994" w:rsidRPr="00950FC9" w:rsidRDefault="008E2994" w:rsidP="00D672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4"/>
                <w:szCs w:val="24"/>
                <w:lang w:eastAsia="ar-SA"/>
              </w:rPr>
            </w:pPr>
          </w:p>
        </w:tc>
      </w:tr>
      <w:tr w:rsidR="00014092" w:rsidRPr="00950FC9" w:rsidTr="008E2994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84532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 w:rsidR="0084532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публічної послу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B4091F" w:rsidP="00B409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A01474">
        <w:trPr>
          <w:trHeight w:val="14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84532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 надання </w:t>
            </w:r>
            <w:r w:rsidR="0084532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1F" w:rsidRPr="00950FC9" w:rsidRDefault="00B4091F" w:rsidP="00A01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</w:t>
            </w:r>
            <w:r w:rsidR="00A0147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</w:t>
            </w:r>
            <w:r w:rsidR="00F74169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про повернення на доопрацювання,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відмову у видачі, скасування та а</w:t>
            </w:r>
            <w:r w:rsidR="00F74169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нулюван</w:t>
            </w:r>
            <w:r w:rsidR="006F54F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ня зазначених документів (</w:t>
            </w:r>
            <w:r w:rsidR="00F74169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надалі – реєстр)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014092" w:rsidRPr="00950FC9" w:rsidRDefault="00B4091F" w:rsidP="00B31D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У разі ненадання даних, що є обов’язковими для подання згідно з формою додатка 1 до Порядку виконання підготовчих та будівельних робіт, затвердженого </w:t>
            </w:r>
            <w:r w:rsidR="006B4EC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остановою Кабінету Міністрів України від 13 квітня 2011 року №466 «Деякі питання виконання підготовчих і будівельних робіт» (із змінами та доповненнями), </w:t>
            </w:r>
            <w:r w:rsidR="00B31D41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повернення повідомлення з рекомендаціями щодо усунення недоліків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E2994" w:rsidRPr="00950FC9" w:rsidRDefault="008E2994" w:rsidP="00B31D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</w:tr>
      <w:tr w:rsidR="00014092" w:rsidRPr="00950FC9" w:rsidTr="008E2994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91007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Спосіб отримання результату надання </w:t>
            </w:r>
            <w:r w:rsidR="00910079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F54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</w:t>
            </w:r>
            <w:r w:rsidR="006F54F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Державної архітектурно-будівельної інспекції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в розділі «Реєстр дозвільних документів» у </w:t>
            </w:r>
            <w:r w:rsidR="00F74169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реєстрі </w:t>
            </w:r>
          </w:p>
          <w:p w:rsidR="008E2994" w:rsidRPr="00950FC9" w:rsidRDefault="008E2994" w:rsidP="006F54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</w:tr>
      <w:tr w:rsidR="00014092" w:rsidRPr="00950FC9" w:rsidTr="002F1F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F74169" w:rsidP="002673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Повідомлення подається не пізніше ніж за один календарний день до початку виконання </w:t>
            </w:r>
            <w:r w:rsidR="00440AE1"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підготов-</w:t>
            </w:r>
            <w:r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чих робіт.</w:t>
            </w:r>
          </w:p>
          <w:p w:rsidR="002673C5" w:rsidRPr="00950FC9" w:rsidRDefault="002673C5" w:rsidP="002673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Повідомлення про початок виконання підготовчих робіт не дає права на виконанн</w:t>
            </w:r>
            <w:r w:rsidR="008E2994"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будівельних робіт</w:t>
            </w:r>
          </w:p>
          <w:p w:rsidR="008E2994" w:rsidRPr="00950FC9" w:rsidRDefault="008E2994" w:rsidP="002673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6"/>
                <w:szCs w:val="24"/>
                <w:lang w:eastAsia="ar-SA"/>
              </w:rPr>
            </w:pPr>
          </w:p>
        </w:tc>
      </w:tr>
    </w:tbl>
    <w:p w:rsidR="00F863D4" w:rsidRPr="00950FC9" w:rsidRDefault="00F863D4">
      <w:pPr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sz w:val="24"/>
          <w:szCs w:val="24"/>
          <w:lang w:eastAsia="ar-SA"/>
        </w:rPr>
        <w:br w:type="page"/>
      </w:r>
    </w:p>
    <w:p w:rsidR="006F54F4" w:rsidRPr="00950FC9" w:rsidRDefault="00014092" w:rsidP="00824B2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>ІНФ</w:t>
      </w:r>
      <w:r w:rsidR="00824B21" w:rsidRPr="00950FC9">
        <w:rPr>
          <w:rFonts w:ascii="Times New Roman" w:hAnsi="Times New Roman" w:cs="Calibri"/>
          <w:b/>
          <w:sz w:val="24"/>
          <w:szCs w:val="24"/>
          <w:lang w:eastAsia="ar-SA"/>
        </w:rPr>
        <w:t>ОРМАЦІЙНА КАРТКА</w:t>
      </w:r>
      <w:r w:rsidR="005E43CD"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 ПУБЛІЧНОЇ ПОСЛУГИ </w:t>
      </w:r>
      <w:r w:rsidR="00824B21" w:rsidRPr="00950FC9">
        <w:rPr>
          <w:rFonts w:ascii="Times New Roman" w:hAnsi="Times New Roman" w:cs="Calibri"/>
          <w:b/>
          <w:sz w:val="24"/>
          <w:szCs w:val="24"/>
          <w:lang w:eastAsia="ar-SA"/>
        </w:rPr>
        <w:t>№2</w:t>
      </w:r>
    </w:p>
    <w:p w:rsidR="00014092" w:rsidRPr="00950FC9" w:rsidRDefault="00583EF8" w:rsidP="00824B21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Послуга: 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Зміна даних у повідомленні про початок виконання п</w:t>
      </w:r>
      <w:r w:rsidR="006F54F4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ідготовчих робіт щодо об’єктів, 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розташованих на території м. Кривого Рогу</w:t>
      </w:r>
    </w:p>
    <w:p w:rsidR="00824B21" w:rsidRPr="00950FC9" w:rsidRDefault="00824B21" w:rsidP="00824B21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16"/>
          <w:szCs w:val="16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014092" w:rsidRPr="00950FC9" w:rsidTr="00D55C70">
        <w:trPr>
          <w:trHeight w:val="179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950FC9" w:rsidRDefault="00F36965" w:rsidP="00E86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Інформація про </w:t>
            </w:r>
            <w:r w:rsidR="00014092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86CBF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центр надання адміністративних</w:t>
            </w:r>
            <w:r w:rsidR="00014092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послуг</w:t>
            </w:r>
          </w:p>
        </w:tc>
      </w:tr>
      <w:tr w:rsidR="00F36965" w:rsidRPr="00950FC9" w:rsidTr="00664B52">
        <w:trPr>
          <w:trHeight w:val="76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36965" w:rsidRPr="00950FC9" w:rsidRDefault="00F36965" w:rsidP="00583EF8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надання адміні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тративних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послуг, у якому здійснюєт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965" w:rsidRPr="00950FC9" w:rsidRDefault="00F36965" w:rsidP="0058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440AE1" w:rsidRPr="00950FC9" w:rsidTr="002673C5">
        <w:trPr>
          <w:trHeight w:val="1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AE1" w:rsidRPr="00950FC9" w:rsidRDefault="00440AE1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AE1" w:rsidRPr="00950FC9" w:rsidRDefault="00583EF8" w:rsidP="00267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</w:t>
            </w:r>
            <w:r w:rsidR="00440AE1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ентру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E1" w:rsidRPr="00950FC9" w:rsidRDefault="00440AE1" w:rsidP="0058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950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="00F36965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. Кривий Ріг, пл. Молодіжна, 1</w:t>
            </w:r>
          </w:p>
        </w:tc>
      </w:tr>
      <w:tr w:rsidR="00440AE1" w:rsidRPr="00950FC9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AE1" w:rsidRPr="00950FC9" w:rsidRDefault="00440AE1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AE1" w:rsidRPr="00950FC9" w:rsidRDefault="00440AE1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тектурно-будівельного контролю виконкому Криворізької міської ради (надалі - Відділ)</w:t>
            </w:r>
            <w:r w:rsidR="00583EF8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Центрі </w:t>
            </w:r>
          </w:p>
          <w:p w:rsidR="00E0209B" w:rsidRPr="00950FC9" w:rsidRDefault="00E0209B" w:rsidP="00F36965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E1" w:rsidRPr="00950FC9" w:rsidRDefault="00440AE1" w:rsidP="00A01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публі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них послуг здійснюється </w:t>
            </w:r>
            <w:r w:rsidR="00A01474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вівторок, четвер з 9.00 до 12.00 години, п’ятниц</w:t>
            </w:r>
            <w:r w:rsidR="00A01474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13.00 до16.00 години</w:t>
            </w:r>
          </w:p>
        </w:tc>
      </w:tr>
      <w:tr w:rsidR="00440AE1" w:rsidRPr="00950FC9" w:rsidTr="00E0209B">
        <w:trPr>
          <w:trHeight w:val="11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AE1" w:rsidRPr="00950FC9" w:rsidRDefault="00440AE1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AE1" w:rsidRPr="00950FC9" w:rsidRDefault="00440AE1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</w:t>
            </w:r>
            <w:r w:rsidR="00824B21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електронної пошти та веб-сайт Ц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  <w:r w:rsidR="00824B21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та В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21" w:rsidRPr="00950FC9" w:rsidRDefault="00824B21" w:rsidP="0082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Центр - тел.: 0-800-500-459</w:t>
            </w:r>
          </w:p>
          <w:p w:rsidR="00824B21" w:rsidRPr="00950FC9" w:rsidRDefault="00B72269" w:rsidP="00824B21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824B21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440AE1" w:rsidRPr="00950FC9" w:rsidRDefault="00440AE1" w:rsidP="0082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 (0564) 92-05-24, 92-05-35, 92-04-45</w:t>
            </w:r>
          </w:p>
          <w:p w:rsidR="00440AE1" w:rsidRPr="00950FC9" w:rsidRDefault="00B72269" w:rsidP="00F369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hyperlink r:id="rId12" w:history="1">
              <w:r w:rsidR="00440AE1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VDABK_kr@ua.fm</w:t>
              </w:r>
            </w:hyperlink>
            <w:r w:rsidR="00440AE1" w:rsidRPr="00950FC9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kr@ua.fm</w:t>
            </w:r>
          </w:p>
        </w:tc>
      </w:tr>
      <w:tr w:rsidR="00014092" w:rsidRPr="00950FC9" w:rsidTr="006F54F4">
        <w:trPr>
          <w:trHeight w:val="148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F369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Нормативні акти, якими регламентується надання </w:t>
            </w:r>
            <w:r w:rsidR="00F36965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</w:tc>
      </w:tr>
      <w:tr w:rsidR="00014092" w:rsidRPr="00950FC9" w:rsidTr="00583EF8">
        <w:trPr>
          <w:trHeight w:val="4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A01474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Закон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«Про регулювання містобудівної діяльності»</w:t>
            </w:r>
          </w:p>
        </w:tc>
      </w:tr>
      <w:tr w:rsidR="00014092" w:rsidRPr="00950FC9" w:rsidTr="00D55C70">
        <w:trPr>
          <w:trHeight w:val="9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014092" w:rsidRPr="00950FC9" w:rsidTr="00664B52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664B52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6F54F4">
        <w:trPr>
          <w:trHeight w:val="28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F369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 w:rsidR="00F36965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послуги</w:t>
            </w:r>
          </w:p>
        </w:tc>
      </w:tr>
      <w:tr w:rsidR="00014092" w:rsidRPr="00950FC9" w:rsidTr="00D55C70">
        <w:trPr>
          <w:trHeight w:val="5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F3696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 w:rsidR="00F36965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E02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>Право на будівництво об’єкта передано іншому замовнику; змінено осіб, відповідальних за пров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е</w:t>
            </w:r>
            <w:r w:rsidR="00E05BFF" w:rsidRPr="00950FC9">
              <w:rPr>
                <w:rFonts w:ascii="Times New Roman" w:hAnsi="Times New Roman"/>
                <w:sz w:val="24"/>
                <w:szCs w:val="24"/>
              </w:rPr>
              <w:t>дення авторського й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 xml:space="preserve"> технічного нагляду</w:t>
            </w:r>
          </w:p>
        </w:tc>
      </w:tr>
      <w:tr w:rsidR="00014092" w:rsidRPr="00950FC9" w:rsidTr="00E0209B">
        <w:trPr>
          <w:trHeight w:val="29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F3696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Вичерпний перелік документів, необхідних для отримання </w:t>
            </w:r>
            <w:r w:rsidR="00F36965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CE" w:rsidRPr="00950FC9" w:rsidRDefault="00014092" w:rsidP="00AA4C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Один примірник повідомлення, у якому враховані зміни відповідно до статті 35 Закону України «Про регулювання містобудівної ді</w:t>
            </w:r>
            <w:r w:rsidR="00A0147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яльності», за фор- мою, наведеною в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додатку 1 до Порядку виконання підготовчих та бу</w:t>
            </w:r>
            <w:r w:rsidR="00A0147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дівельних робіт, затвердженого П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остановою Кабін</w:t>
            </w:r>
            <w:r w:rsidR="00AA4CCE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ету Міністрів України від 13 квітня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2011</w:t>
            </w:r>
            <w:r w:rsidR="00AA4CCE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року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№466 «Деякі питання виконання підготовчих </w:t>
            </w:r>
            <w:r w:rsidR="007957D9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будівельних робіт» (із змінами та доповненнями)</w:t>
            </w:r>
            <w:r w:rsidR="00583EF8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014092" w:rsidRPr="00950FC9" w:rsidRDefault="00583EF8" w:rsidP="00A01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r w:rsidR="00101270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опії належним чином завірених документів, </w:t>
            </w:r>
            <w:r w:rsidR="00A0147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що</w:t>
            </w:r>
            <w:r w:rsidR="00101270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підтверджують зміни</w:t>
            </w:r>
          </w:p>
        </w:tc>
      </w:tr>
      <w:tr w:rsidR="00014092" w:rsidRPr="00950FC9" w:rsidTr="00664B52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014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</w:t>
            </w:r>
            <w:r w:rsidR="00A0147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трьох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робочих днів з дня настання змін шляхом подання повідомлення бе</w:t>
            </w:r>
            <w:r w:rsidR="006F188E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зпосередньо до Центру </w:t>
            </w:r>
            <w:r w:rsidR="006F188E"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або надсилання рекомендованим листом з описом вкладення</w:t>
            </w:r>
            <w:r w:rsidR="006F54F4"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F54F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</w:t>
            </w:r>
            <w:r w:rsidR="00E0209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Відділу</w:t>
            </w:r>
            <w:r w:rsidR="006F54F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6F188E" w:rsidRPr="00950F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чи через електронну систему здійснення декларативних та дозвільних процедур у будівництві</w:t>
            </w:r>
          </w:p>
        </w:tc>
      </w:tr>
      <w:tr w:rsidR="00014092" w:rsidRPr="00950FC9" w:rsidTr="001B3949">
        <w:trPr>
          <w:trHeight w:val="3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Платність/безоплатність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950FC9" w:rsidTr="004E2A87">
        <w:trPr>
          <w:trHeight w:val="1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F369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F36965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послуги:</w:t>
            </w: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4E2A87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F3696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Строк надання </w:t>
            </w:r>
            <w:r w:rsidR="00F36965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До 30 календарних днів з дня отримання повідом</w:t>
            </w:r>
            <w:r w:rsidR="00583EF8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лення про початок виконання підготовчих робіт</w:t>
            </w: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F3696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 w:rsidR="00F36965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B4091F" w:rsidP="00B409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F3696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 надання </w:t>
            </w:r>
            <w:r w:rsidR="00F36965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1F" w:rsidRPr="00950FC9" w:rsidRDefault="00243DA6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</w:t>
            </w:r>
            <w:r w:rsidR="00A0147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440AE1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повернення на доопрацювання, відмову у видачі, скасування та анулювання зазначених документів</w:t>
            </w:r>
            <w:r w:rsidR="006F54F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r w:rsidR="00440AE1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надалі – реєстр)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43DA6" w:rsidRPr="00950FC9" w:rsidRDefault="00243DA6" w:rsidP="006B4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У разі ненадання даних, що є обов’язковими для подання згідно з формою додатка 1 до Порядку виконання підготовчих та будівельних робіт, затвердженого </w:t>
            </w:r>
            <w:r w:rsidR="006B4EC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остановою Кабінету Міністрів України від 13 квітня 2011 року №466 «Деякі питання виконання підготовчих і будівельних робіт» (із змінами та доповненнями), повернення повідомлення з рекомендаціями щодо усунення недоліків</w:t>
            </w:r>
          </w:p>
        </w:tc>
      </w:tr>
      <w:tr w:rsidR="00014092" w:rsidRPr="00950FC9" w:rsidTr="00D55C70">
        <w:trPr>
          <w:trHeight w:val="7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F3696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Спосіб отримання результату надання </w:t>
            </w:r>
            <w:r w:rsidR="00F36965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F54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</w:t>
            </w:r>
            <w:r w:rsidR="006F54F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Державної архітектурно-будівельної інспекції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України в розділі «Реєстр дозвільних документів» у </w:t>
            </w:r>
            <w:r w:rsidR="00440AE1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реєстрі</w:t>
            </w: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440A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 разі зміни генерального підрядника чи підрядника (якщо підготовчі роботи здійснюються без залучення субпідрядників) замовник (його уповноважена особа) повідомляє </w:t>
            </w:r>
            <w:r w:rsidR="002673C5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440AE1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ідділ</w:t>
            </w:r>
            <w:r w:rsidR="004E2A8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 такі зміни листом.</w:t>
            </w:r>
          </w:p>
          <w:p w:rsidR="002673C5" w:rsidRPr="00950FC9" w:rsidRDefault="002673C5" w:rsidP="00440A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Повідомлення про початок виконання підготовчих робіт не дає права</w:t>
            </w:r>
            <w:r w:rsidR="004E2A87"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виконання будівельних робіт</w:t>
            </w:r>
          </w:p>
        </w:tc>
      </w:tr>
    </w:tbl>
    <w:p w:rsidR="001344A2" w:rsidRPr="00950FC9" w:rsidRDefault="001344A2" w:rsidP="002F1F13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F54F4" w:rsidRPr="00950FC9" w:rsidRDefault="00824B21" w:rsidP="00824B2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КАРТКА</w:t>
      </w:r>
      <w:r w:rsidR="005E43CD"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 ПУБЛІЧНОЇ ПОСЛУГИ</w:t>
      </w:r>
      <w:r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 №3</w:t>
      </w:r>
    </w:p>
    <w:p w:rsidR="009D5E89" w:rsidRPr="00950FC9" w:rsidRDefault="00583EF8" w:rsidP="009D5E89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Послуга: 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Унесення  змін у повідомленні про початок виконання підготовчих  робіт щодо об’єктів, </w:t>
      </w:r>
      <w:r w:rsidR="00BD0D4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р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озташованих</w:t>
      </w: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на території м. Кривого Рогу</w:t>
      </w:r>
      <w:r w:rsidR="00A01474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, </w:t>
      </w:r>
      <w:r w:rsidR="00A01474" w:rsidRPr="00950FC9">
        <w:rPr>
          <w:rFonts w:ascii="Times New Roman" w:hAnsi="Times New Roman"/>
          <w:b/>
          <w:i/>
          <w:sz w:val="24"/>
          <w:szCs w:val="24"/>
          <w:lang w:eastAsia="ar-SA"/>
        </w:rPr>
        <w:t>у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разі виявлення замовником технічної помилки</w:t>
      </w: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або отримання відомостей про виявлення недостовірних даних</w:t>
      </w:r>
    </w:p>
    <w:p w:rsidR="00014092" w:rsidRPr="00950FC9" w:rsidRDefault="00014092" w:rsidP="009D5E89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0"/>
          <w:szCs w:val="24"/>
          <w:lang w:eastAsia="ar-SA"/>
        </w:rPr>
      </w:pPr>
      <w:r w:rsidRPr="00950FC9">
        <w:rPr>
          <w:rFonts w:ascii="Times New Roman" w:hAnsi="Times New Roman" w:cs="Calibri"/>
          <w:b/>
          <w:i/>
          <w:sz w:val="20"/>
          <w:szCs w:val="24"/>
          <w:lang w:eastAsia="ar-SA"/>
        </w:rPr>
        <w:t xml:space="preserve">  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014092" w:rsidRPr="00950FC9" w:rsidTr="00D55C70">
        <w:trPr>
          <w:trHeight w:val="21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Інформація про </w:t>
            </w:r>
            <w:r w:rsidR="00E86CBF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центр </w:t>
            </w: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надання </w:t>
            </w:r>
            <w:r w:rsidR="00E86CBF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адміністративних</w:t>
            </w: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послуг</w:t>
            </w:r>
          </w:p>
        </w:tc>
      </w:tr>
      <w:tr w:rsidR="00F36965" w:rsidRPr="00950FC9" w:rsidTr="008E2994">
        <w:trPr>
          <w:trHeight w:val="58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6965" w:rsidRPr="00950FC9" w:rsidRDefault="00F36965" w:rsidP="00F42BFA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адміні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тративних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послуг, у якому здійснюєт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965" w:rsidRPr="00950FC9" w:rsidRDefault="00F36965" w:rsidP="00F4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CB679E" w:rsidRPr="00950FC9" w:rsidTr="008E2994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583EF8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</w:t>
            </w:r>
            <w:r w:rsidR="00CB679E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9E" w:rsidRPr="00950FC9" w:rsidRDefault="00CB679E" w:rsidP="0058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950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. К</w:t>
            </w:r>
            <w:r w:rsidR="00D55C70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ривий Ріг, пл. Молодіжна, 1</w:t>
            </w:r>
          </w:p>
        </w:tc>
      </w:tr>
      <w:tr w:rsidR="00CB679E" w:rsidRPr="00950FC9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тектурно-будівельного контролю виконкому Криворізької міської ради (надалі - Відділ)</w:t>
            </w:r>
            <w:r w:rsidR="00583EF8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Центрі </w:t>
            </w:r>
          </w:p>
          <w:p w:rsidR="00BD0D42" w:rsidRPr="00950FC9" w:rsidRDefault="00BD0D42" w:rsidP="00F36965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ru-RU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9E" w:rsidRPr="00950FC9" w:rsidRDefault="00CB679E" w:rsidP="00A01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Прийом та видача документів для надання публі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них послуг здійснюється</w:t>
            </w:r>
            <w:r w:rsidR="00A01474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вівторок, четвер з 9.00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 12.00 години, п’ятниц</w:t>
            </w:r>
            <w:r w:rsidR="00A01474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13.00 до16.00 години</w:t>
            </w:r>
          </w:p>
        </w:tc>
      </w:tr>
      <w:tr w:rsidR="00CB679E" w:rsidRPr="00950FC9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</w:t>
            </w:r>
            <w:r w:rsidR="00824B21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електронної пошти та веб-сайт Ц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  <w:r w:rsidR="00824B21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та В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21" w:rsidRPr="00950FC9" w:rsidRDefault="00824B21" w:rsidP="0082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Центр - тел.: 0-800-500-459</w:t>
            </w:r>
          </w:p>
          <w:p w:rsidR="00824B21" w:rsidRPr="00950FC9" w:rsidRDefault="00B72269" w:rsidP="00824B21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824B21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CB679E" w:rsidRPr="00950FC9" w:rsidRDefault="00CB679E" w:rsidP="0082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 (0564) 92-05-24, 92-05-35, 92-04-45</w:t>
            </w:r>
          </w:p>
          <w:p w:rsidR="00CB679E" w:rsidRPr="00950FC9" w:rsidRDefault="00B72269" w:rsidP="00F369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hyperlink r:id="rId14" w:history="1">
              <w:r w:rsidR="00CB679E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VDABK_kr@ua.fm</w:t>
              </w:r>
            </w:hyperlink>
            <w:r w:rsidR="00CB679E" w:rsidRPr="00950FC9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kr@ua.fm</w:t>
            </w:r>
          </w:p>
        </w:tc>
      </w:tr>
      <w:tr w:rsidR="00014092" w:rsidRPr="00950FC9" w:rsidTr="006F54F4">
        <w:trPr>
          <w:trHeight w:val="234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F369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Нормативні акти, якими регламентується надання </w:t>
            </w:r>
            <w:r w:rsidR="00F36965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  <w:p w:rsidR="00BD0D42" w:rsidRPr="00950FC9" w:rsidRDefault="00BD0D42" w:rsidP="00F369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"/>
                <w:szCs w:val="24"/>
                <w:lang w:eastAsia="ar-SA"/>
              </w:rPr>
            </w:pPr>
          </w:p>
        </w:tc>
      </w:tr>
      <w:tr w:rsidR="00014092" w:rsidRPr="00950FC9" w:rsidTr="00824B21">
        <w:trPr>
          <w:trHeight w:val="3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A01474" w:rsidP="00A01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Закон 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України «Про регулювання містобудівної діяльності»</w:t>
            </w:r>
          </w:p>
          <w:p w:rsidR="00BD0D42" w:rsidRPr="00950FC9" w:rsidRDefault="00BD0D42" w:rsidP="00A014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</w:tr>
      <w:tr w:rsidR="00014092" w:rsidRPr="00950FC9" w:rsidTr="00800CCA">
        <w:trPr>
          <w:trHeight w:val="8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673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  <w:p w:rsidR="00BD0D42" w:rsidRPr="00950FC9" w:rsidRDefault="00BD0D42" w:rsidP="002673C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</w:tr>
      <w:tr w:rsidR="00014092" w:rsidRPr="00950FC9" w:rsidTr="00664B52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  <w:p w:rsidR="00BD0D42" w:rsidRPr="00950FC9" w:rsidRDefault="00BD0D4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664B52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  <w:p w:rsidR="00BD0D42" w:rsidRPr="00950FC9" w:rsidRDefault="00BD0D4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1B3949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F369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 w:rsidR="00F36965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послуги</w:t>
            </w:r>
          </w:p>
          <w:p w:rsidR="00BD0D42" w:rsidRPr="00950FC9" w:rsidRDefault="00BD0D42" w:rsidP="00F369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"/>
                <w:szCs w:val="24"/>
                <w:lang w:eastAsia="ar-SA"/>
              </w:rPr>
            </w:pPr>
          </w:p>
        </w:tc>
      </w:tr>
      <w:tr w:rsidR="00014092" w:rsidRPr="00950FC9" w:rsidTr="00664B52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F3696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 w:rsidR="00F36965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ED2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Виявлення замовником технічної помилки (описки, друкарської, граматичної, арифметичної помилки) у поданому повідомленні про початок виконання підготовчих робіт або отримання відомостей про виявлення недостовірних даних, наведених у пода</w:t>
            </w:r>
            <w:r w:rsidR="00A01474" w:rsidRPr="00950F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 w:rsidRPr="00950F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ному повідомленні, </w:t>
            </w:r>
            <w:r w:rsidR="00A0147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що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не є підставою вважати об’єкт самочинним будівництвом </w:t>
            </w:r>
          </w:p>
          <w:p w:rsidR="00BD0D42" w:rsidRPr="00950FC9" w:rsidRDefault="00BD0D42" w:rsidP="00ED2A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4"/>
                <w:szCs w:val="24"/>
                <w:lang w:eastAsia="ar-SA"/>
              </w:rPr>
            </w:pPr>
          </w:p>
        </w:tc>
      </w:tr>
      <w:tr w:rsidR="00014092" w:rsidRPr="00950FC9" w:rsidTr="002673C5">
        <w:trPr>
          <w:trHeight w:val="1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F3696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Вичерпний перелік документів, необхідних для отримання </w:t>
            </w:r>
            <w:r w:rsidR="00F36965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583EF8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1.Заява за </w:t>
            </w:r>
            <w:r w:rsidR="00014092" w:rsidRPr="00950F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формою згідно з додатком </w:t>
            </w:r>
            <w:r w:rsidR="00113A77" w:rsidRPr="00950F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Pr="00950F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до Порядку  виконання підготовчих та будівельних робіт, затвердженого Постановою</w:t>
            </w:r>
            <w:r w:rsidR="00014092" w:rsidRPr="00950F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Кабінету Міністрів України від 13 квітня 2011 року №466 «Деякі питання виконання 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підготовчих та будівельних робіт» (із змінами та доповненнями)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014092" w:rsidRPr="00950FC9" w:rsidRDefault="00014092" w:rsidP="000E5FA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Один примірник повідомлення про зміну даних у повідомленні про початок виконання підготовчих робіт за формою згідно з додатком 1 Порядку </w:t>
            </w:r>
            <w:r w:rsidRPr="00950F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виконання  підготовчих  та  буд</w:t>
            </w:r>
            <w:r w:rsidR="00583EF8" w:rsidRPr="00950F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івельних  робіт, затвердженого Постановою Кабінету </w:t>
            </w:r>
            <w:r w:rsidRPr="00950F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Міністрів України від 13 квітня 2011 року №466 «Деякі </w:t>
            </w:r>
            <w:r w:rsidR="00153B32" w:rsidRPr="00950F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питання виконання підготовчих і</w:t>
            </w:r>
            <w:r w:rsidRPr="00950FC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будівельних робіт» (із змінами та доповненнями)</w:t>
            </w:r>
          </w:p>
        </w:tc>
      </w:tr>
      <w:tr w:rsidR="00014092" w:rsidRPr="00950FC9" w:rsidTr="00664B52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93" w:rsidRPr="00950FC9" w:rsidRDefault="007A3258" w:rsidP="00A014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Протягом трьох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робочих днів з дня самостійного виявлення технічної помилки або отримання відомостей про виявлення недостовірних даних  шляхом подання заяви та пакета документів безпосередньо до Центру; поштовим відправ</w:t>
            </w:r>
            <w:r w:rsidR="00113A7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ленням з описом вкладення</w:t>
            </w:r>
            <w:r w:rsidR="00A0147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адресу</w:t>
            </w:r>
            <w:r w:rsidR="00E0209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Відділу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950F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 через електронну систему здійснення декларатив</w:t>
            </w:r>
            <w:r w:rsidR="00E0209B" w:rsidRPr="00950F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950F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них та дозвільних процедур у будівництві</w:t>
            </w:r>
          </w:p>
          <w:p w:rsidR="008C5F23" w:rsidRPr="00950FC9" w:rsidRDefault="008C5F23" w:rsidP="00A014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4"/>
                <w:szCs w:val="24"/>
                <w:lang w:eastAsia="ar-SA"/>
              </w:rPr>
            </w:pPr>
          </w:p>
        </w:tc>
      </w:tr>
      <w:tr w:rsidR="00014092" w:rsidRPr="00950FC9" w:rsidTr="00664B52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F3696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Платність/безоплатність </w:t>
            </w:r>
            <w:r w:rsidR="00F36965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  <w:p w:rsidR="008C5F23" w:rsidRPr="00950FC9" w:rsidRDefault="008C5F23" w:rsidP="00F3696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950FC9" w:rsidTr="00664B52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B97857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послуги:</w:t>
            </w:r>
          </w:p>
          <w:p w:rsidR="00BD0D42" w:rsidRPr="00950FC9" w:rsidRDefault="00BD0D42" w:rsidP="00B978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"/>
                <w:szCs w:val="24"/>
                <w:lang w:eastAsia="ar-SA"/>
              </w:rPr>
            </w:pP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  <w:p w:rsidR="00BD0D42" w:rsidRPr="00950FC9" w:rsidRDefault="00BD0D4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583EF8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  <w:p w:rsidR="00BD0D42" w:rsidRPr="00950FC9" w:rsidRDefault="00BD0D4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  <w:p w:rsidR="00BD0D42" w:rsidRPr="00950FC9" w:rsidRDefault="00BD0D4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Строк надання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530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До 30 календарних днів з дня отримання заяви з пакетом документів</w:t>
            </w:r>
          </w:p>
          <w:p w:rsidR="00BD0D42" w:rsidRPr="00950FC9" w:rsidRDefault="00BD0D42" w:rsidP="00A530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  <w:p w:rsidR="00BD0D42" w:rsidRPr="00950FC9" w:rsidRDefault="00BD0D42" w:rsidP="00A530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"/>
                <w:szCs w:val="24"/>
                <w:lang w:eastAsia="ar-SA"/>
              </w:rPr>
            </w:pP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Перелік підстав для відмови в наданні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  <w:p w:rsidR="00BD0D42" w:rsidRPr="00950FC9" w:rsidRDefault="00BD0D4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B4091F" w:rsidP="00B409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9D5E89">
        <w:trPr>
          <w:trHeight w:val="15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 надання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1F" w:rsidRPr="00950FC9" w:rsidRDefault="00243DA6" w:rsidP="006F54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FA263D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Унесення </w:t>
            </w:r>
            <w:r w:rsidR="00FA263D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даних 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до єдиного реєстру документів, що дають право на виконання підготовчих та будівельних робіт і засвідчують прийняття в експлуатацію закінчених буді</w:t>
            </w:r>
            <w:r w:rsidR="00FA263D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ництвом об’єктів, відомостей про відмову у видачі, скасування та анулювання зазначених документів</w:t>
            </w:r>
            <w:r w:rsidR="006F54F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– реєстр)</w:t>
            </w:r>
            <w:r w:rsidR="00E47A1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B4091F" w:rsidRPr="00950FC9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243DA6" w:rsidRPr="00950FC9" w:rsidRDefault="00243DA6" w:rsidP="006B4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У разі ненадання даних, що є обов’язковими для подання згідно з формою додатків 3 та 1 до Порядку виконання підготовчих та будівельних робіт, затвердженого </w:t>
            </w:r>
            <w:r w:rsidR="006B4EC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остановою Кабінету Міністрів України від 13 квітня 2011 року №466 «Деякі питання виконання підготовчих і будівельних робіт» (із змінами та доповненнями), повернення повідомлення з рекомендаціями щодо усунення недоліків</w:t>
            </w:r>
          </w:p>
          <w:p w:rsidR="00BD0D42" w:rsidRPr="00950FC9" w:rsidRDefault="00BD0D42" w:rsidP="006B4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  <w:p w:rsidR="00BD0D42" w:rsidRPr="00950FC9" w:rsidRDefault="00BD0D42" w:rsidP="006B4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"/>
                <w:szCs w:val="24"/>
                <w:lang w:eastAsia="ar-SA"/>
              </w:rPr>
            </w:pPr>
          </w:p>
        </w:tc>
      </w:tr>
      <w:tr w:rsidR="00014092" w:rsidRPr="00950FC9" w:rsidTr="00CB679E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Спосіб отримання результату надання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F54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</w:t>
            </w:r>
            <w:r w:rsidR="006F54F4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Державної архітектурно-будівельної інспекції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України в розділі «Реєстр дозвільних документів» у реєстрі </w:t>
            </w:r>
          </w:p>
          <w:p w:rsidR="00BD0D42" w:rsidRPr="00950FC9" w:rsidRDefault="00BD0D42" w:rsidP="006F54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  <w:lang w:eastAsia="ar-SA"/>
              </w:rPr>
            </w:pPr>
          </w:p>
          <w:p w:rsidR="00BD0D42" w:rsidRPr="00950FC9" w:rsidRDefault="00BD0D42" w:rsidP="006F54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4"/>
                <w:lang w:eastAsia="ar-SA"/>
              </w:rPr>
            </w:pP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2673C5" w:rsidP="00FE20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Повідомлення про початок виконання підготовчих робіт не дає права на виконання будівельних робіт</w:t>
            </w:r>
          </w:p>
          <w:p w:rsidR="00BD0D42" w:rsidRPr="00950FC9" w:rsidRDefault="00BD0D42" w:rsidP="00FE20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4"/>
                <w:szCs w:val="24"/>
                <w:shd w:val="clear" w:color="auto" w:fill="FFFFFF"/>
              </w:rPr>
            </w:pPr>
          </w:p>
          <w:p w:rsidR="00BD0D42" w:rsidRPr="00950FC9" w:rsidRDefault="00BD0D42" w:rsidP="00FE207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"/>
                <w:szCs w:val="24"/>
                <w:lang w:eastAsia="ar-SA"/>
              </w:rPr>
            </w:pPr>
          </w:p>
        </w:tc>
      </w:tr>
    </w:tbl>
    <w:p w:rsidR="001344A2" w:rsidRPr="00950FC9" w:rsidRDefault="001344A2" w:rsidP="001B3949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6F54F4" w:rsidRPr="00950FC9" w:rsidRDefault="00014092" w:rsidP="005E43CD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КАРТ</w:t>
      </w:r>
      <w:r w:rsidR="00136FA8" w:rsidRPr="00950FC9">
        <w:rPr>
          <w:rFonts w:ascii="Times New Roman" w:hAnsi="Times New Roman" w:cs="Calibri"/>
          <w:b/>
          <w:sz w:val="24"/>
          <w:szCs w:val="24"/>
          <w:lang w:eastAsia="ar-SA"/>
        </w:rPr>
        <w:t>КА</w:t>
      </w:r>
      <w:r w:rsidR="005E43CD"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 ПУБЛІЧНОЇ ПОСЛУГИ</w:t>
      </w:r>
      <w:r w:rsidR="00136FA8"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 №4</w:t>
      </w:r>
    </w:p>
    <w:p w:rsidR="00014092" w:rsidRPr="00950FC9" w:rsidRDefault="00583EF8" w:rsidP="00583EF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Послуга: 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Подання повідомлення про початок виконання будівельних </w:t>
      </w: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робіт щодо 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об’єктів, будівництво яких здійснюється на </w:t>
      </w: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підставі будівельного паспорта, 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розташованих на території м. Кривого Рогу</w:t>
      </w:r>
    </w:p>
    <w:p w:rsidR="006F54F4" w:rsidRPr="00950FC9" w:rsidRDefault="00014092" w:rsidP="006F54F4">
      <w:pPr>
        <w:suppressAutoHyphens/>
        <w:spacing w:after="0" w:line="240" w:lineRule="auto"/>
        <w:ind w:left="142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950FC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014092" w:rsidRPr="00950FC9" w:rsidTr="006F54F4">
        <w:trPr>
          <w:trHeight w:val="13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D42" w:rsidRPr="00950FC9" w:rsidRDefault="00014092" w:rsidP="008C5F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Інформація про центр надання </w:t>
            </w:r>
            <w:r w:rsidR="00E86CBF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адміністративних </w:t>
            </w: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послуг</w:t>
            </w:r>
          </w:p>
        </w:tc>
      </w:tr>
      <w:tr w:rsidR="00B97857" w:rsidRPr="00950FC9" w:rsidTr="009D5E89">
        <w:trPr>
          <w:trHeight w:val="58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D0D42" w:rsidRPr="00950FC9" w:rsidRDefault="00B97857" w:rsidP="008C5F23">
            <w:pPr>
              <w:spacing w:after="0" w:line="240" w:lineRule="auto"/>
              <w:ind w:right="-51"/>
              <w:rPr>
                <w:rFonts w:ascii="Times New Roman" w:hAnsi="Times New Roman"/>
                <w:sz w:val="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адміні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тративних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послуг, у якому здійснюєт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857" w:rsidRPr="00950FC9" w:rsidRDefault="00B97857" w:rsidP="00F4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CB679E" w:rsidRPr="00950FC9" w:rsidTr="008C5F23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583EF8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</w:t>
            </w:r>
            <w:r w:rsidR="00CB679E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42" w:rsidRPr="00950FC9" w:rsidRDefault="00CB679E" w:rsidP="008C5F23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950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="005E3EA9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. Кривий Ріг, пл. Молодіжна, 1</w:t>
            </w:r>
          </w:p>
        </w:tc>
      </w:tr>
      <w:tr w:rsidR="00CB679E" w:rsidRPr="00950FC9" w:rsidTr="008C5F23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D42" w:rsidRPr="00950FC9" w:rsidRDefault="00CB679E" w:rsidP="008C5F23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тектурно-будівельного контролю виконкому Криворізької міської ради (надалі - Відділ)</w:t>
            </w:r>
            <w:r w:rsidR="00583EF8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у Центрі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9E" w:rsidRPr="00950FC9" w:rsidRDefault="00CB679E" w:rsidP="00F36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публі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них послуг здійснюється</w:t>
            </w:r>
            <w:r w:rsidR="00807FC6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вівторок, четвер з 9.00 до 12.00 години</w:t>
            </w:r>
            <w:r w:rsidR="00807FC6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, п’ятницю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13.00 до16.00 години</w:t>
            </w:r>
          </w:p>
        </w:tc>
      </w:tr>
      <w:tr w:rsidR="00CB679E" w:rsidRPr="00950FC9" w:rsidTr="002F1F13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13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</w:t>
            </w:r>
            <w:r w:rsidR="00136FA8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а електронної пошти та веб-сайт Ц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  <w:r w:rsidR="00136FA8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та В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A8" w:rsidRPr="00950FC9" w:rsidRDefault="00136FA8" w:rsidP="0013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Центр - тел.: 0-800-500-459</w:t>
            </w:r>
          </w:p>
          <w:p w:rsidR="00136FA8" w:rsidRPr="00950FC9" w:rsidRDefault="00B72269" w:rsidP="00136FA8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136FA8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CB679E" w:rsidRPr="00950FC9" w:rsidRDefault="00CB679E" w:rsidP="00136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 (0564) 92-05-24, 92-05-35, 92-04-45</w:t>
            </w:r>
          </w:p>
          <w:p w:rsidR="00CB679E" w:rsidRPr="00950FC9" w:rsidRDefault="00B72269" w:rsidP="00F369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hyperlink r:id="rId16" w:history="1">
              <w:r w:rsidR="00CB679E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VDABK_kr@ua.fm</w:t>
              </w:r>
            </w:hyperlink>
            <w:r w:rsidR="00CB679E" w:rsidRPr="00950FC9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kr@ua.fm</w:t>
            </w:r>
          </w:p>
        </w:tc>
      </w:tr>
      <w:tr w:rsidR="00014092" w:rsidRPr="00950FC9" w:rsidTr="006F54F4">
        <w:trPr>
          <w:trHeight w:val="19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Нормативні акти, якими регламентується надання </w:t>
            </w:r>
            <w:r w:rsidR="00B97857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</w:tc>
      </w:tr>
      <w:tr w:rsidR="00014092" w:rsidRPr="00950FC9" w:rsidTr="002F1F13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807FC6" w:rsidP="002F1F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Закон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«Про регулювання містобудівної діяльності»</w:t>
            </w:r>
          </w:p>
        </w:tc>
      </w:tr>
      <w:tr w:rsidR="00014092" w:rsidRPr="00950FC9" w:rsidTr="00D55C70">
        <w:trPr>
          <w:trHeight w:val="8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C8345B">
            <w:pPr>
              <w:suppressAutoHyphens/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</w:t>
            </w:r>
            <w:r w:rsidR="00136FA8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бінету Міністрів України від 13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014092" w:rsidRPr="00950FC9" w:rsidTr="002F1F13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2F1F13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6F54F4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 w:rsidR="00B97857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</w:tc>
      </w:tr>
      <w:tr w:rsidR="00014092" w:rsidRPr="00950FC9" w:rsidTr="00D55C70">
        <w:trPr>
          <w:trHeight w:val="4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C70" w:rsidRPr="00950FC9" w:rsidRDefault="00014092" w:rsidP="00D55C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Початок виконання будівельних робіт</w:t>
            </w:r>
          </w:p>
        </w:tc>
      </w:tr>
      <w:tr w:rsidR="00014092" w:rsidRPr="00950FC9" w:rsidTr="00D55C70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Вичерпний перелік документів, необхідних для отримання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153B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Один примірник повідомлення про початок виконання будівельних робіт відповідно до вимог статті 36 Закону України «Про регулювання містобудівної діяльності» за формою, наведеною в додатку 2 до Порядку виконання підготовчих та будівельних робіт, затвердженого Постановою Кабінету Міністрів України від 13 квітня 2011 року №466 «Деякі питання виконання підготовчих </w:t>
            </w:r>
            <w:r w:rsidR="00153B3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будівельних робіт» (із змінами та доповненнями)</w:t>
            </w:r>
          </w:p>
        </w:tc>
      </w:tr>
      <w:tr w:rsidR="00014092" w:rsidRPr="00950FC9" w:rsidTr="002F1F13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807F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Подання замовником (його уповноваженою особою) повідомлення про початок виконання будівельних робіт безпосередньо до Центру; </w:t>
            </w:r>
            <w:r w:rsidR="00153B3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надсилається рекомендованим листом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 описом вкладення </w:t>
            </w:r>
            <w:r w:rsidR="00807FC6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 В</w:t>
            </w:r>
            <w:r w:rsidR="00EA2793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ідділу</w:t>
            </w:r>
            <w:r w:rsidR="007A3258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7A3258" w:rsidRPr="00950F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 через електронну систему здійснення декларативних та дозвільних процедур у будівництві</w:t>
            </w:r>
          </w:p>
        </w:tc>
      </w:tr>
      <w:tr w:rsidR="00014092" w:rsidRPr="00950FC9" w:rsidTr="002F1F13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Платність/безоплатність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950FC9" w:rsidTr="002F1F13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B97857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послуги:</w:t>
            </w:r>
          </w:p>
        </w:tc>
      </w:tr>
      <w:tr w:rsidR="00014092" w:rsidRPr="00950FC9" w:rsidTr="002F1F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2F1F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4E2A87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2F1F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2F1F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Строк надання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До 30 календарних днів з дня отримання повідомлення</w:t>
            </w:r>
          </w:p>
        </w:tc>
      </w:tr>
      <w:tr w:rsidR="00014092" w:rsidRPr="00950FC9" w:rsidTr="002F1F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B4091F" w:rsidP="00B409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2F1F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 надання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1F" w:rsidRPr="00950FC9" w:rsidRDefault="00E47A1F" w:rsidP="002F1F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</w:t>
            </w:r>
            <w:r w:rsidR="00807FC6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відмову у видачі, скасування та 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анулювання зазначених документів</w:t>
            </w:r>
            <w:r w:rsidR="00EA2793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– реєстр)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E47A1F" w:rsidRPr="00950FC9" w:rsidRDefault="00E47A1F" w:rsidP="006B4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У разі ненадання даних, що є обов’язковими для подання згідно з формою додатка 2 до Порядку виконання підготовчих та будівельних робіт, затвердженого </w:t>
            </w:r>
            <w:r w:rsidR="006B4EC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остановою Кабінету Міністрів України від 13 квітня 2011 року №466 «Деякі питання виконання підготовчих і будівельних робіт» (із змінами та доповненнями), повернення повідомлення з рекомендаціями щодо усунення недоліків</w:t>
            </w:r>
          </w:p>
        </w:tc>
      </w:tr>
      <w:tr w:rsidR="00014092" w:rsidRPr="00950FC9" w:rsidTr="002F1F1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Спосіб отримання результату надання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EA27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</w:t>
            </w:r>
            <w:r w:rsidR="00EA2793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Державної архітектурно-будівельної інспекції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України в розділі «Реєстр дозвільних документів» у </w:t>
            </w:r>
            <w:r w:rsidR="00EA2793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реєстрі</w:t>
            </w:r>
          </w:p>
        </w:tc>
      </w:tr>
      <w:tr w:rsidR="00014092" w:rsidRPr="00950FC9" w:rsidTr="002F1F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873F48" w:rsidP="002F1F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Виконувати будівельні роботи без подання повідомлення про початок виконання будівельних робіт забороняється</w:t>
            </w:r>
          </w:p>
        </w:tc>
      </w:tr>
    </w:tbl>
    <w:p w:rsidR="001344A2" w:rsidRPr="00950FC9" w:rsidRDefault="001344A2" w:rsidP="001B3949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EA2793" w:rsidRPr="00950FC9" w:rsidRDefault="00C8345B" w:rsidP="00C8345B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ІНФОРМАЦІЙНА КАРТКА </w:t>
      </w:r>
      <w:r w:rsidR="005E43CD"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ПУБЛІЧНОЇ ПОСЛУГИ </w:t>
      </w:r>
      <w:r w:rsidRPr="00950FC9">
        <w:rPr>
          <w:rFonts w:ascii="Times New Roman" w:hAnsi="Times New Roman" w:cs="Calibri"/>
          <w:b/>
          <w:sz w:val="24"/>
          <w:szCs w:val="24"/>
          <w:lang w:eastAsia="ar-SA"/>
        </w:rPr>
        <w:t>№5</w:t>
      </w:r>
    </w:p>
    <w:p w:rsidR="00014092" w:rsidRPr="00950FC9" w:rsidRDefault="00583EF8" w:rsidP="00583EF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Послуга: 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Зміна даних у повідомленні про початок виконання будівельних робіт щодо об’єктів, будівництво яких здійснюється на підставі будівельного паспорта, розташованих на території м. Кривого Рогу</w:t>
      </w:r>
    </w:p>
    <w:p w:rsidR="00014092" w:rsidRPr="00950FC9" w:rsidRDefault="00014092" w:rsidP="00873F48">
      <w:pPr>
        <w:suppressAutoHyphens/>
        <w:spacing w:after="0" w:line="240" w:lineRule="auto"/>
        <w:ind w:left="142"/>
        <w:jc w:val="right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50FC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014092" w:rsidRPr="00950FC9" w:rsidTr="00EA2793">
        <w:trPr>
          <w:trHeight w:val="173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Інформація про центр </w:t>
            </w:r>
            <w:r w:rsidR="00E86CBF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надання </w:t>
            </w: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адміністративних послуг</w:t>
            </w:r>
          </w:p>
        </w:tc>
      </w:tr>
      <w:tr w:rsidR="00B97857" w:rsidRPr="00950FC9" w:rsidTr="004E2A87">
        <w:trPr>
          <w:trHeight w:val="737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7857" w:rsidRPr="00950FC9" w:rsidRDefault="00B97857" w:rsidP="00F42BFA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адміні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тративних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послуг, у якому здійснюєт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857" w:rsidRPr="00950FC9" w:rsidRDefault="00B97857" w:rsidP="00F42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CB679E" w:rsidRPr="00950FC9" w:rsidTr="004E2A87">
        <w:trPr>
          <w:trHeight w:val="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583EF8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</w:t>
            </w:r>
            <w:r w:rsidR="00CB679E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9E" w:rsidRPr="00950FC9" w:rsidRDefault="00CB679E" w:rsidP="0058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950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Кривий Ріг, пл. Молодіжна, 1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B679E" w:rsidRPr="00950FC9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80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тектурно-будівельного контролю виконкому Криворізької міської ради (надалі - Відділ)</w:t>
            </w:r>
            <w:r w:rsidR="00EA2793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Центрі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9E" w:rsidRPr="00950FC9" w:rsidRDefault="00CB679E" w:rsidP="00807F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публі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них послуг здійснюється </w:t>
            </w:r>
            <w:r w:rsidR="00807FC6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вівторок, четвер з 9.00 до 12.00 години</w:t>
            </w:r>
            <w:r w:rsidR="00807FC6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, п’ятницю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13.00 до16.00 години</w:t>
            </w:r>
          </w:p>
        </w:tc>
      </w:tr>
      <w:tr w:rsidR="00CB679E" w:rsidRPr="00950FC9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</w:t>
            </w:r>
            <w:r w:rsidR="00C8345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електронної пошти та веб-сайт Ц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  <w:r w:rsidR="00C8345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та В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B" w:rsidRPr="00950FC9" w:rsidRDefault="00C8345B" w:rsidP="00C83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Центр - тел.: 0-800-500-459</w:t>
            </w:r>
          </w:p>
          <w:p w:rsidR="00C8345B" w:rsidRPr="00950FC9" w:rsidRDefault="00B72269" w:rsidP="00C8345B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C8345B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CB679E" w:rsidRPr="00950FC9" w:rsidRDefault="00CB679E" w:rsidP="00C83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 (0564) 92-05-24, 92-05-35, 92-04-45</w:t>
            </w:r>
          </w:p>
          <w:p w:rsidR="00CB679E" w:rsidRPr="00950FC9" w:rsidRDefault="00B72269" w:rsidP="00F369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hyperlink r:id="rId18" w:history="1">
              <w:r w:rsidR="00CB679E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VDABK_kr@ua.fm</w:t>
              </w:r>
            </w:hyperlink>
            <w:r w:rsidR="00CB679E" w:rsidRPr="00950FC9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kr@ua.fm</w:t>
            </w:r>
          </w:p>
        </w:tc>
      </w:tr>
      <w:tr w:rsidR="00014092" w:rsidRPr="00950FC9" w:rsidTr="004E2A87">
        <w:trPr>
          <w:trHeight w:val="118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014092" w:rsidRPr="00950FC9" w:rsidTr="00EA2793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807FC6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Закон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«Про регулювання містобудівної діяльності»</w:t>
            </w:r>
          </w:p>
        </w:tc>
      </w:tr>
      <w:tr w:rsidR="00014092" w:rsidRPr="00950FC9" w:rsidTr="007A3258">
        <w:trPr>
          <w:trHeight w:val="9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873F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014092" w:rsidRPr="00950FC9" w:rsidTr="00A349D0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A349D0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EA2793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 w:rsidR="00B97857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послуги</w:t>
            </w:r>
          </w:p>
        </w:tc>
      </w:tr>
      <w:tr w:rsidR="00014092" w:rsidRPr="00950FC9" w:rsidTr="00A349D0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873F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>Право на будівництво об’єкта передано іншому замовнику; змінено осіб, відповідальних за пров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дення а</w:t>
            </w:r>
            <w:r w:rsidR="00807FC6" w:rsidRPr="00950FC9">
              <w:rPr>
                <w:rFonts w:ascii="Times New Roman" w:hAnsi="Times New Roman"/>
                <w:sz w:val="24"/>
                <w:szCs w:val="24"/>
              </w:rPr>
              <w:t>вторського й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 xml:space="preserve"> технічного нагляду; кориг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у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вання проектної документації на виконання буд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і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вельних робіт</w:t>
            </w:r>
          </w:p>
        </w:tc>
      </w:tr>
      <w:tr w:rsidR="00014092" w:rsidRPr="00950FC9" w:rsidTr="00D55C70">
        <w:trPr>
          <w:trHeight w:val="6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Вичерпний перелік документів, необхідних для отримання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CA7A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Один примірник повідомлення, у якому враховані зміни відповідно до статті 36 Закону України «Про регулювання містобудівної ді</w:t>
            </w:r>
            <w:r w:rsidR="00807FC6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яльності», за фор- мою, наведеною в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додатку 2 до Порядку виконання підготовчих та бу</w:t>
            </w:r>
            <w:r w:rsidR="00807FC6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дівельних робіт, затвердженого П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остановою Кабі</w:t>
            </w:r>
            <w:r w:rsidR="00583EF8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нету Міністрів України від 13 квітня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2011</w:t>
            </w:r>
            <w:r w:rsidR="00583EF8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року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№466 «Деякі </w:t>
            </w:r>
            <w:r w:rsidR="00873F48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питання виконання підготовчих і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будівельних робіт» (із змінами та доповненнями)</w:t>
            </w:r>
          </w:p>
        </w:tc>
      </w:tr>
      <w:tr w:rsidR="00014092" w:rsidRPr="00950FC9" w:rsidTr="00A349D0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D48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Протягом </w:t>
            </w:r>
            <w:r w:rsidR="006D48B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трьох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робочих днів з дня настання змін шляхом подання повідомлення безпосередньо до Центру; </w:t>
            </w:r>
            <w:r w:rsidR="00153B3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надсилається рекомендованим листом з описом вкладення </w:t>
            </w:r>
            <w:r w:rsidR="006D48B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 В</w:t>
            </w:r>
            <w:r w:rsidR="00EA2793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ідділу</w:t>
            </w:r>
            <w:r w:rsidR="007A3258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7A3258" w:rsidRPr="00950F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 через електронну систему здійснення декларативних та дозвільних процедур у будівництві</w:t>
            </w:r>
          </w:p>
        </w:tc>
      </w:tr>
      <w:tr w:rsidR="00014092" w:rsidRPr="00950FC9" w:rsidTr="007A3258">
        <w:trPr>
          <w:trHeight w:val="4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Платність/безоплатність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950FC9" w:rsidTr="00A349D0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B97857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послуги:</w:t>
            </w:r>
          </w:p>
        </w:tc>
      </w:tr>
      <w:tr w:rsidR="00014092" w:rsidRPr="00950F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7A3258">
        <w:trPr>
          <w:trHeight w:val="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4E2A87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014092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7A3258">
        <w:trPr>
          <w:trHeight w:val="2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Строк надання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До 30 календарних днів з дня отримання повідомлення</w:t>
            </w:r>
          </w:p>
        </w:tc>
      </w:tr>
      <w:tr w:rsidR="00014092" w:rsidRPr="00950F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B4091F" w:rsidP="00B409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 надання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1F" w:rsidRPr="00950FC9" w:rsidRDefault="00E47A1F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</w:t>
            </w:r>
            <w:r w:rsidR="006D48B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відмову у видачі, скасування та анулювання зазначених документів</w:t>
            </w:r>
            <w:r w:rsidR="00EA2793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– реєстр)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B4091F" w:rsidRPr="00950FC9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E47A1F" w:rsidRPr="00950FC9" w:rsidRDefault="00E47A1F" w:rsidP="006B4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У разі ненадання даних, що є обов’язковими для подання згідно з формою додатка 2 до Порядку виконання підготовчих та будівельних робіт, затвердженого </w:t>
            </w:r>
            <w:r w:rsidR="006B4EC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остановою Кабінету Міністрів України від 13 квітня 2011 року №466 «Деякі питання виконання підготовчих і будівельних робіт» (із змінами та доповненнями), повернення повідомлення з рекомендаціями щодо усунення недоліків</w:t>
            </w:r>
          </w:p>
        </w:tc>
      </w:tr>
      <w:tr w:rsidR="00014092" w:rsidRPr="00950FC9" w:rsidTr="005E3EA9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Спосіб отримання результату надання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7A32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Інформація розміщується на офіційному сайті </w:t>
            </w:r>
            <w:r w:rsidR="007A3258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Державної архітектурно-будівельної інспекції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в розділі «Реєстр дозвільних документів» у </w:t>
            </w:r>
            <w:r w:rsidR="00EA2793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реєстрі</w:t>
            </w:r>
          </w:p>
        </w:tc>
      </w:tr>
      <w:tr w:rsidR="00014092" w:rsidRPr="00950F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873F48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Виконувати будівельні роботи без подання повідомлення про початок виконання будівельних робіт забороняється</w:t>
            </w:r>
          </w:p>
        </w:tc>
      </w:tr>
    </w:tbl>
    <w:p w:rsidR="001344A2" w:rsidRPr="00950FC9" w:rsidRDefault="00C06EA9" w:rsidP="001B3949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EA2793" w:rsidRPr="00950FC9" w:rsidRDefault="00014092" w:rsidP="00C8345B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ІНФОРМАЦІЙНА </w:t>
      </w:r>
      <w:r w:rsidR="00EA2793" w:rsidRPr="00950FC9">
        <w:rPr>
          <w:rFonts w:ascii="Times New Roman" w:hAnsi="Times New Roman" w:cs="Calibri"/>
          <w:b/>
          <w:sz w:val="24"/>
          <w:szCs w:val="24"/>
          <w:lang w:eastAsia="ar-SA"/>
        </w:rPr>
        <w:t>КАРТКА</w:t>
      </w:r>
      <w:r w:rsidR="00C8345B"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  <w:r w:rsidR="005E43CD"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ПУБЛІЧНОЇ ПОСЛУГИ </w:t>
      </w:r>
      <w:r w:rsidR="00C8345B" w:rsidRPr="00950FC9">
        <w:rPr>
          <w:rFonts w:ascii="Times New Roman" w:hAnsi="Times New Roman" w:cs="Calibri"/>
          <w:b/>
          <w:sz w:val="24"/>
          <w:szCs w:val="24"/>
          <w:lang w:eastAsia="ar-SA"/>
        </w:rPr>
        <w:t>№6</w:t>
      </w:r>
    </w:p>
    <w:p w:rsidR="00014092" w:rsidRPr="00950FC9" w:rsidRDefault="00583EF8" w:rsidP="00583EF8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Послуга: 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Унесення змін до повідомлення про початок виконання будівельних робіт щодо</w:t>
      </w: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об’єктів, будівництво яких здійснюється на підставі будівельного паспорта, розташовани</w:t>
      </w:r>
      <w:r w:rsidR="006D48BB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х на території м. Кривого Рогу, у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разі виявлення замовником технічної помилки або отримання відомостей про виявлення недостовірних даних</w:t>
      </w:r>
    </w:p>
    <w:p w:rsidR="00583EF8" w:rsidRPr="00950FC9" w:rsidRDefault="00583EF8" w:rsidP="00583EF8">
      <w:pPr>
        <w:suppressAutoHyphens/>
        <w:spacing w:after="0" w:line="240" w:lineRule="auto"/>
        <w:jc w:val="both"/>
        <w:rPr>
          <w:rFonts w:ascii="Times New Roman" w:hAnsi="Times New Roman" w:cs="Calibri"/>
          <w:b/>
          <w:i/>
          <w:sz w:val="24"/>
          <w:szCs w:val="24"/>
          <w:lang w:eastAsia="ar-SA"/>
        </w:rPr>
      </w:pP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014092" w:rsidRPr="00950FC9" w:rsidTr="00ED1E1D">
        <w:trPr>
          <w:trHeight w:val="275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B97857" w:rsidRPr="00950FC9" w:rsidTr="00F42BFA">
        <w:trPr>
          <w:trHeight w:val="58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7857" w:rsidRPr="00950FC9" w:rsidRDefault="00B97857" w:rsidP="00F42BFA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адміні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тративних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послуг, у якому здійснюєт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857" w:rsidRPr="00950FC9" w:rsidRDefault="00B97857" w:rsidP="00F4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CB679E" w:rsidRPr="00950F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58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="00583EF8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9E" w:rsidRPr="00950FC9" w:rsidRDefault="00CB679E" w:rsidP="00583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950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="00D55C70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. Кривий Ріг, пл. Молодіжна, 1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CB679E" w:rsidRPr="00950FC9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тектурно-будівельного контролю виконкому Криворізької міської ради (надалі - Відділ)</w:t>
            </w:r>
            <w:r w:rsidR="00583EF8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Центрі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9E" w:rsidRPr="00950FC9" w:rsidRDefault="00CB679E" w:rsidP="00F36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публі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них послуг здійснюється</w:t>
            </w:r>
            <w:r w:rsidR="006D48B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вівторок, четвер з 9.00 до 12.00 години</w:t>
            </w:r>
            <w:r w:rsidR="006D48B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, п’ятницю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13.00 до16.00 години</w:t>
            </w:r>
          </w:p>
        </w:tc>
      </w:tr>
      <w:tr w:rsidR="00CB679E" w:rsidRPr="00950FC9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C83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</w:t>
            </w:r>
            <w:r w:rsidR="00C8345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електронної пошти та веб-сайт Ц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та </w:t>
            </w:r>
            <w:r w:rsidR="00C8345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B" w:rsidRPr="00950FC9" w:rsidRDefault="00C8345B" w:rsidP="00C83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Центр - тел.: 0-800-500-459</w:t>
            </w:r>
          </w:p>
          <w:p w:rsidR="00C8345B" w:rsidRPr="00950FC9" w:rsidRDefault="00B72269" w:rsidP="00C8345B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C8345B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CB679E" w:rsidRPr="00950FC9" w:rsidRDefault="00CB679E" w:rsidP="00C83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 (0564) 92-05-24, 92-05-35, 92-04-45</w:t>
            </w:r>
          </w:p>
          <w:p w:rsidR="00CB679E" w:rsidRPr="00950FC9" w:rsidRDefault="00B72269" w:rsidP="00F369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hyperlink r:id="rId20" w:history="1">
              <w:r w:rsidR="00CB679E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VDABK_kr@ua.fm</w:t>
              </w:r>
            </w:hyperlink>
            <w:r w:rsidR="00CB679E" w:rsidRPr="00950FC9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kr@ua.fm</w:t>
            </w:r>
          </w:p>
        </w:tc>
      </w:tr>
      <w:tr w:rsidR="00014092" w:rsidRPr="00950FC9" w:rsidTr="00EA2793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Нормативні акти, якими регламентується надання </w:t>
            </w:r>
            <w:r w:rsidR="00B97857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послуги</w:t>
            </w:r>
          </w:p>
        </w:tc>
      </w:tr>
      <w:tr w:rsidR="00014092" w:rsidRPr="00950FC9" w:rsidTr="00C8345B">
        <w:trPr>
          <w:trHeight w:val="3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6D48BB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Закон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«Про регулювання містобудівної діяльності»</w:t>
            </w:r>
          </w:p>
        </w:tc>
      </w:tr>
      <w:tr w:rsidR="00014092" w:rsidRPr="00950FC9" w:rsidTr="00D55C70">
        <w:trPr>
          <w:trHeight w:val="9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73596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014092" w:rsidRPr="00950FC9" w:rsidTr="00A349D0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A349D0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EA2793">
        <w:trPr>
          <w:trHeight w:val="167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B97857" w:rsidP="00B978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Умови отримання публічної </w:t>
            </w:r>
            <w:r w:rsidR="00014092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послуги</w:t>
            </w:r>
          </w:p>
        </w:tc>
      </w:tr>
      <w:tr w:rsidR="00014092" w:rsidRPr="00950FC9" w:rsidTr="00A349D0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D48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Виявлення замовником технічної помилки (описки, друкарської, граматичної, арифметичної помилки) у поданому повідомленні про початок виконання будівельних робіт або отримання відомостей про виявлення недостовірних даних, наведених у поданому повідомленні, </w:t>
            </w:r>
            <w:r w:rsidR="006D48B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що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не є підставою вважа</w:t>
            </w:r>
            <w:r w:rsidR="006D48B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ти об’єкт самочинним будівництвом</w:t>
            </w:r>
          </w:p>
        </w:tc>
      </w:tr>
      <w:tr w:rsidR="00014092" w:rsidRPr="00950FC9" w:rsidTr="00A349D0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Вичерпний перелік документів, необхідних для отримання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1B39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1.Заяв</w:t>
            </w:r>
            <w:r w:rsidR="007A3258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 за  формою згідно з додатком 3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до Порядку  виконання  підготовчих  та  будівельних  робіт, затвердженого Постановою Кабінету Міністрів України від 13 квітня 2011 року №466 «Деякі питання виконання підготовчих </w:t>
            </w:r>
            <w:r w:rsidR="0073596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будівельних робіт» (із змінами та доповненнями)</w:t>
            </w:r>
          </w:p>
          <w:p w:rsidR="00014092" w:rsidRPr="00950FC9" w:rsidRDefault="00014092" w:rsidP="001B39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Один примірник повідомлення про зміну даних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у повідомленні про початок виконання будівельних робіт за формою згідно з додатком 2 Порядку виконання  підготовчих  та  будівельних  робіт, затвердженого  Постановою  Кабінету Міністрів України від 13 квітня 2011 року №466 «Деякі питання виконання підготовчих </w:t>
            </w:r>
            <w:r w:rsidR="0073596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будівельних робіт» (із змінами та доповненнями)</w:t>
            </w:r>
          </w:p>
        </w:tc>
      </w:tr>
      <w:tr w:rsidR="00014092" w:rsidRPr="00950FC9" w:rsidTr="00A349D0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CA5171" w:rsidP="006D48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Протягом трьох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робочих днів з дня самостійного виявлення технічної помилки або отримання відомостей про виявлення недостовірних даних  шляхом подання заяви та пакета документів безпосередньо до Центру; </w:t>
            </w:r>
            <w:r w:rsidR="00153B3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надсилається рекомен</w:t>
            </w:r>
            <w:r w:rsidR="0073596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153B3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дованим листом з описом вкладення </w:t>
            </w:r>
            <w:r w:rsidR="006D48B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на адресу Відділу</w:t>
            </w:r>
            <w:r w:rsidR="007A3258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7A3258" w:rsidRPr="00950FC9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7A3258" w:rsidRPr="00950F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 через електронну систему здійснення декларативних та дозвільних процедур у будівництві</w:t>
            </w:r>
          </w:p>
        </w:tc>
      </w:tr>
      <w:tr w:rsidR="00014092" w:rsidRPr="00950FC9" w:rsidTr="00EA2793">
        <w:trPr>
          <w:trHeight w:val="3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Платність/безоплатність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950FC9" w:rsidTr="00A349D0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B97857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послуги:</w:t>
            </w:r>
          </w:p>
        </w:tc>
      </w:tr>
      <w:tr w:rsidR="00014092" w:rsidRPr="00950F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4E2A87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EA2793">
        <w:trPr>
          <w:trHeight w:val="4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Строк надання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93" w:rsidRPr="00950FC9" w:rsidRDefault="00014092" w:rsidP="001B3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>До 30 календарних днів з дня отримання заяви з пакетом документів</w:t>
            </w:r>
          </w:p>
        </w:tc>
      </w:tr>
      <w:tr w:rsidR="00014092" w:rsidRPr="00950FC9" w:rsidTr="00B4091F">
        <w:trPr>
          <w:trHeight w:val="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B4091F" w:rsidP="00B40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4092" w:rsidRPr="00950FC9" w:rsidTr="00E47A1F">
        <w:trPr>
          <w:trHeight w:val="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 надання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1F" w:rsidRPr="00950FC9" w:rsidRDefault="00E47A1F" w:rsidP="001B39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Унесення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відомостей про відмову у видачі, скасування та анулювання зазначених документів</w:t>
            </w:r>
            <w:r w:rsidR="00EA2793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– реєстр)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B4091F" w:rsidRPr="00950FC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E47A1F" w:rsidRPr="00950FC9" w:rsidRDefault="00E47A1F" w:rsidP="006B4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У разі ненадання даних, що є обов’язковими для подання згідно з формою додатків 3 та 2 до Порядку виконання підготовчих та будівельних робіт, затвердженого </w:t>
            </w:r>
            <w:r w:rsidR="006B4EC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остановою Кабінету Міністрів України від 13 квітня 2011 року №466 «Деякі питання виконання підготовчих і будівельних робіт» (із змінами та доповненнями), повернення повідомлення з рекомендаціями щодо усунення недоліків</w:t>
            </w:r>
          </w:p>
        </w:tc>
      </w:tr>
      <w:tr w:rsidR="00014092" w:rsidRPr="00950FC9" w:rsidTr="00B97857">
        <w:trPr>
          <w:trHeight w:val="4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Спосіб отримання результату надання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7A3258" w:rsidP="005E3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Інформація розміщується на офіційному сайті Державної арх</w:t>
            </w:r>
            <w:r w:rsidR="005E3EA9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ітектурно-будівельної інспекції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України в розділі «Реєстр дозвільних документів» у реєстрі</w:t>
            </w:r>
          </w:p>
        </w:tc>
      </w:tr>
      <w:tr w:rsidR="00014092" w:rsidRPr="00950F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735962" w:rsidP="001B39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Виконувати будівельні роботи без подання повідомлення про початок виконання будівельних робіт забороняється</w:t>
            </w:r>
          </w:p>
        </w:tc>
      </w:tr>
    </w:tbl>
    <w:p w:rsidR="005E3EA9" w:rsidRPr="00950FC9" w:rsidRDefault="005E3EA9" w:rsidP="00ED1E1D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EA2793" w:rsidRPr="00950FC9" w:rsidRDefault="00014092" w:rsidP="00ED1E1D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sz w:val="24"/>
          <w:szCs w:val="24"/>
          <w:lang w:eastAsia="ar-SA"/>
        </w:rPr>
        <w:lastRenderedPageBreak/>
        <w:t xml:space="preserve">ІНФОРМАЦІЙНА </w:t>
      </w:r>
      <w:r w:rsidR="00EA2793" w:rsidRPr="00950FC9">
        <w:rPr>
          <w:rFonts w:ascii="Times New Roman" w:hAnsi="Times New Roman" w:cs="Calibri"/>
          <w:b/>
          <w:sz w:val="24"/>
          <w:szCs w:val="24"/>
          <w:lang w:eastAsia="ar-SA"/>
        </w:rPr>
        <w:t>КАРТКА</w:t>
      </w:r>
      <w:r w:rsidR="00ED1E1D"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  <w:r w:rsidR="005E43CD"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ПУБЛІЧНОЇ ПОСЛУГИ </w:t>
      </w:r>
      <w:r w:rsidR="00ED1E1D" w:rsidRPr="00950FC9">
        <w:rPr>
          <w:rFonts w:ascii="Times New Roman" w:hAnsi="Times New Roman" w:cs="Calibri"/>
          <w:b/>
          <w:sz w:val="24"/>
          <w:szCs w:val="24"/>
          <w:lang w:eastAsia="ar-SA"/>
        </w:rPr>
        <w:t>№7</w:t>
      </w:r>
    </w:p>
    <w:p w:rsidR="00014092" w:rsidRPr="00950FC9" w:rsidRDefault="00ED1E1D" w:rsidP="00ED1E1D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Послуга: 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Подання повідомлення про початок виконання будівельних робіт щодо об’єктів, що за класом наслідків (відповідальності) належать до об’єктів з незначними наслідками (СС1), розташованих на території м. Кривого Рогу</w:t>
      </w:r>
    </w:p>
    <w:p w:rsidR="00014092" w:rsidRPr="00950FC9" w:rsidRDefault="00014092" w:rsidP="00735962">
      <w:pPr>
        <w:suppressAutoHyphens/>
        <w:spacing w:after="0" w:line="240" w:lineRule="auto"/>
        <w:ind w:left="142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950FC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014092" w:rsidRPr="00950FC9" w:rsidTr="00ED1E1D">
        <w:trPr>
          <w:trHeight w:val="366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B97857" w:rsidRPr="00950FC9" w:rsidTr="00ED1E1D">
        <w:trPr>
          <w:trHeight w:val="842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857" w:rsidRPr="00950FC9" w:rsidRDefault="00B97857" w:rsidP="00F42BFA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адміністрати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них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послуг, у якому здійснюється о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857" w:rsidRPr="00950FC9" w:rsidRDefault="00B97857" w:rsidP="00F42B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CB679E" w:rsidRPr="00950FC9" w:rsidTr="002F1F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ED1E1D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</w:t>
            </w:r>
            <w:r w:rsidR="00CB679E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9E" w:rsidRPr="00950FC9" w:rsidRDefault="00CB679E" w:rsidP="00ED1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950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="00B97857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. Кривий Ріг, пл. Молодіжна, 1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CB679E" w:rsidRPr="00950FC9" w:rsidTr="002F1F13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C83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тектурно-будівельного контролю виконкому Криворізької міської ради (надалі - Відділ)</w:t>
            </w:r>
            <w:r w:rsidR="00ED1E1D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Центрі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9E" w:rsidRPr="00950FC9" w:rsidRDefault="00CB679E" w:rsidP="00C834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публі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них послуг здійснюється </w:t>
            </w:r>
            <w:r w:rsidR="006D48B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вівторок, четвер з 9.00 до 12.00 години</w:t>
            </w:r>
            <w:r w:rsidR="006D48B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, п’ятницю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13.00 до16.00 години</w:t>
            </w:r>
          </w:p>
        </w:tc>
      </w:tr>
      <w:tr w:rsidR="00CB679E" w:rsidRPr="00950FC9" w:rsidTr="002F1F13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C83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та відділу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B" w:rsidRPr="00950FC9" w:rsidRDefault="00C8345B" w:rsidP="00C83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Центр - тел.: 0-800-500-459</w:t>
            </w:r>
          </w:p>
          <w:p w:rsidR="00C8345B" w:rsidRPr="00950FC9" w:rsidRDefault="00B72269" w:rsidP="00C8345B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C8345B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CB679E" w:rsidRPr="00950FC9" w:rsidRDefault="00CB679E" w:rsidP="00C83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 (0564) 92-05-24, 92-05-35, 92-04-45</w:t>
            </w:r>
          </w:p>
          <w:p w:rsidR="00CB679E" w:rsidRPr="00950FC9" w:rsidRDefault="00B72269" w:rsidP="001B39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hyperlink r:id="rId22" w:history="1">
              <w:r w:rsidR="00CB679E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VDABK_kr@ua.fm</w:t>
              </w:r>
            </w:hyperlink>
            <w:r w:rsidR="00CB679E" w:rsidRPr="00950FC9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kr@ua.fm</w:t>
            </w:r>
          </w:p>
        </w:tc>
      </w:tr>
      <w:tr w:rsidR="00014092" w:rsidRPr="00950FC9" w:rsidTr="00EA2793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1B39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Нормативні акти, якими регламентується надання </w:t>
            </w:r>
            <w:r w:rsidR="00B97857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послуги</w:t>
            </w:r>
          </w:p>
        </w:tc>
      </w:tr>
      <w:tr w:rsidR="00014092" w:rsidRPr="00950FC9" w:rsidTr="002F1F13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6D48BB" w:rsidP="001B39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Закон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України «Про регулювання містобудівної діяльності»</w:t>
            </w:r>
          </w:p>
        </w:tc>
      </w:tr>
      <w:tr w:rsidR="00014092" w:rsidRPr="00950FC9" w:rsidTr="00D55C70">
        <w:trPr>
          <w:trHeight w:val="10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1B39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 (із змінами та доповненнями)</w:t>
            </w:r>
          </w:p>
        </w:tc>
      </w:tr>
      <w:tr w:rsidR="00014092" w:rsidRPr="00950FC9" w:rsidTr="002F1F13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1B39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2F1F13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EA2793">
        <w:trPr>
          <w:trHeight w:val="171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 w:rsidR="00B97857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</w:tc>
      </w:tr>
      <w:tr w:rsidR="00014092" w:rsidRPr="00950FC9" w:rsidTr="00D55C70">
        <w:trPr>
          <w:trHeight w:val="5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1B39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>Початок виконання будівельних робіт</w:t>
            </w:r>
          </w:p>
        </w:tc>
      </w:tr>
      <w:tr w:rsidR="00014092" w:rsidRPr="00950FC9" w:rsidTr="002F1F13">
        <w:trPr>
          <w:trHeight w:val="12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Вичерпний перелік документів, необхідних для отримання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1B3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>Один примірник повідомлення про початок вик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нання будівельних робіт відповідно до вимог ста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т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ті 36 Закону України «Про регулювання містобуд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і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 xml:space="preserve">вної діяльності» за формою, наведеною в додатку </w:t>
            </w:r>
            <w:r w:rsidR="00CA5171" w:rsidRPr="00950FC9">
              <w:rPr>
                <w:rFonts w:ascii="Times New Roman" w:hAnsi="Times New Roman"/>
                <w:sz w:val="24"/>
                <w:szCs w:val="24"/>
              </w:rPr>
              <w:t>2</w:t>
            </w:r>
            <w:r w:rsidR="00CA5171" w:rsidRPr="00950FC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 xml:space="preserve"> до Порядку виконання підготовчих та будівел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ь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 xml:space="preserve">них робіт, затвердженого Постановою Кабінету Міністрів України від 13 квітня 2011 року №466 «Деякі питання виконання підготовчих </w:t>
            </w:r>
            <w:r w:rsidR="00735962" w:rsidRPr="00950FC9">
              <w:rPr>
                <w:rFonts w:ascii="Times New Roman" w:hAnsi="Times New Roman"/>
                <w:sz w:val="24"/>
                <w:szCs w:val="24"/>
              </w:rPr>
              <w:t>і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 xml:space="preserve"> будівел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ь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них робіт» (із змінами та доповненнями)</w:t>
            </w:r>
          </w:p>
        </w:tc>
      </w:tr>
      <w:tr w:rsidR="00014092" w:rsidRPr="00950FC9" w:rsidTr="002F1F13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D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>Подання замовником (його уповноваженою ос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бою) повідомлення про початок виконання будів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 xml:space="preserve">льних робіт безпосередньо до Центру; </w:t>
            </w:r>
            <w:r w:rsidR="00153B3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надсилаєт</w:t>
            </w:r>
            <w:r w:rsidR="00153B3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="00153B3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ся рекомендованим листом з описом вкладення</w:t>
            </w:r>
            <w:r w:rsidR="00872CA3" w:rsidRPr="00950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CA3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адресу </w:t>
            </w:r>
            <w:r w:rsidR="006D48B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="00872CA3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ідділу, </w:t>
            </w:r>
            <w:r w:rsidR="00872CA3" w:rsidRPr="00950F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 через електронну систему зді</w:t>
            </w:r>
            <w:r w:rsidR="00872CA3" w:rsidRPr="00950F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="00872CA3" w:rsidRPr="00950F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снення декларативних та дозвільних процедур у будівництві</w:t>
            </w:r>
          </w:p>
        </w:tc>
      </w:tr>
      <w:tr w:rsidR="00014092" w:rsidRPr="00950FC9" w:rsidTr="002F1F13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Платність/безоплатність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950FC9" w:rsidTr="002F1F13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E86CBF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послуги:</w:t>
            </w:r>
          </w:p>
        </w:tc>
      </w:tr>
      <w:tr w:rsidR="00014092" w:rsidRPr="00950FC9" w:rsidTr="002F1F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2F1F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4E2A87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2F1F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2F1F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B978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Строк надання </w:t>
            </w:r>
            <w:r w:rsidR="00B9785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82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>До 30 календарних днів з дня отримання повідо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м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лення</w:t>
            </w:r>
          </w:p>
        </w:tc>
      </w:tr>
      <w:tr w:rsidR="00014092" w:rsidRPr="00950FC9" w:rsidTr="002F1F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B4091F" w:rsidP="00B40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4092" w:rsidRPr="00950FC9" w:rsidTr="00872CA3">
        <w:trPr>
          <w:trHeight w:val="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 надання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1F" w:rsidRPr="00950FC9" w:rsidRDefault="00E47A1F" w:rsidP="001B3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D48BB" w:rsidRPr="00950FC9">
              <w:rPr>
                <w:rFonts w:ascii="Times New Roman" w:hAnsi="Times New Roman"/>
                <w:sz w:val="24"/>
                <w:szCs w:val="24"/>
              </w:rPr>
              <w:t>У</w:t>
            </w:r>
            <w:r w:rsidR="00014092" w:rsidRPr="00950FC9">
              <w:rPr>
                <w:rFonts w:ascii="Times New Roman" w:hAnsi="Times New Roman"/>
                <w:sz w:val="24"/>
                <w:szCs w:val="24"/>
              </w:rPr>
              <w:t>несення даних до єдиного реєстру документів, що дають право на виконання підготовчих та буд</w:t>
            </w:r>
            <w:r w:rsidR="00014092" w:rsidRPr="00950FC9">
              <w:rPr>
                <w:rFonts w:ascii="Times New Roman" w:hAnsi="Times New Roman"/>
                <w:sz w:val="24"/>
                <w:szCs w:val="24"/>
              </w:rPr>
              <w:t>і</w:t>
            </w:r>
            <w:r w:rsidR="00014092" w:rsidRPr="00950FC9">
              <w:rPr>
                <w:rFonts w:ascii="Times New Roman" w:hAnsi="Times New Roman"/>
                <w:sz w:val="24"/>
                <w:szCs w:val="24"/>
              </w:rPr>
              <w:t>вельних робіт і засвідчують прийняття в експлу</w:t>
            </w:r>
            <w:r w:rsidR="00014092" w:rsidRPr="00950FC9">
              <w:rPr>
                <w:rFonts w:ascii="Times New Roman" w:hAnsi="Times New Roman"/>
                <w:sz w:val="24"/>
                <w:szCs w:val="24"/>
              </w:rPr>
              <w:t>а</w:t>
            </w:r>
            <w:r w:rsidR="00014092" w:rsidRPr="00950FC9">
              <w:rPr>
                <w:rFonts w:ascii="Times New Roman" w:hAnsi="Times New Roman"/>
                <w:sz w:val="24"/>
                <w:szCs w:val="24"/>
              </w:rPr>
              <w:t>тацію закінчених будівництвом об’єктів, відомо</w:t>
            </w:r>
            <w:r w:rsidR="00014092" w:rsidRPr="00950FC9">
              <w:rPr>
                <w:rFonts w:ascii="Times New Roman" w:hAnsi="Times New Roman"/>
                <w:sz w:val="24"/>
                <w:szCs w:val="24"/>
              </w:rPr>
              <w:t>с</w:t>
            </w:r>
            <w:r w:rsidR="00014092" w:rsidRPr="00950FC9">
              <w:rPr>
                <w:rFonts w:ascii="Times New Roman" w:hAnsi="Times New Roman"/>
                <w:sz w:val="24"/>
                <w:szCs w:val="24"/>
              </w:rPr>
              <w:t>тей про відмову у видачі, скасування та анулюва</w:t>
            </w:r>
            <w:r w:rsidR="00014092" w:rsidRPr="00950FC9">
              <w:rPr>
                <w:rFonts w:ascii="Times New Roman" w:hAnsi="Times New Roman"/>
                <w:sz w:val="24"/>
                <w:szCs w:val="24"/>
              </w:rPr>
              <w:t>н</w:t>
            </w:r>
            <w:r w:rsidR="00014092" w:rsidRPr="00950FC9">
              <w:rPr>
                <w:rFonts w:ascii="Times New Roman" w:hAnsi="Times New Roman"/>
                <w:sz w:val="24"/>
                <w:szCs w:val="24"/>
              </w:rPr>
              <w:t>ня зазначених документів</w:t>
            </w:r>
            <w:r w:rsidR="00EA2793" w:rsidRPr="00950FC9">
              <w:rPr>
                <w:rFonts w:ascii="Times New Roman" w:hAnsi="Times New Roman"/>
                <w:sz w:val="24"/>
                <w:szCs w:val="24"/>
              </w:rPr>
              <w:t xml:space="preserve"> (надалі – реєстр)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7A1F" w:rsidRPr="00950FC9" w:rsidRDefault="00E47A1F" w:rsidP="006B4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У разі ненадання даних, що є обов’язковими для подання згідно з формою додатка 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2</w:t>
            </w:r>
            <w:r w:rsidRPr="00950FC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 Порядку виконання підготовчих та будівельних робіт, з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твердженого </w:t>
            </w:r>
            <w:r w:rsidR="006B4EC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остановою Кабінету Міністрів України від 13 квітня 2011 року №466 «Деякі п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тання виконання підготовчих і будівельних робіт» (із змінами та доповненнями), повернення повід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млення з рекомендаціями щодо усунення недоліків</w:t>
            </w:r>
          </w:p>
        </w:tc>
      </w:tr>
      <w:tr w:rsidR="00014092" w:rsidRPr="00950FC9" w:rsidTr="002F1F13">
        <w:trPr>
          <w:trHeight w:val="10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Спосіб отримання результату надання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B40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 xml:space="preserve">Інформація розміщується на офіційному сайті </w:t>
            </w:r>
            <w:r w:rsidR="00EA2793" w:rsidRPr="00950FC9">
              <w:rPr>
                <w:rFonts w:ascii="Times New Roman" w:hAnsi="Times New Roman"/>
                <w:sz w:val="24"/>
                <w:szCs w:val="24"/>
              </w:rPr>
              <w:t>Державної архітектурно-будівельної інспекції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 xml:space="preserve"> України в розділі «Реєстр дозвільних документів» у </w:t>
            </w:r>
            <w:r w:rsidR="00EA2793" w:rsidRPr="00950FC9">
              <w:rPr>
                <w:rFonts w:ascii="Times New Roman" w:hAnsi="Times New Roman"/>
                <w:sz w:val="24"/>
                <w:szCs w:val="24"/>
              </w:rPr>
              <w:t>реєстрі</w:t>
            </w:r>
          </w:p>
        </w:tc>
      </w:tr>
      <w:tr w:rsidR="00014092" w:rsidRPr="00950FC9" w:rsidTr="002F1F1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2F1F1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132238" w:rsidP="002F1F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Виконувати будівельні роботи без подання повідомлення про початок виконання будівельних робіт забороняється</w:t>
            </w:r>
          </w:p>
        </w:tc>
      </w:tr>
    </w:tbl>
    <w:p w:rsidR="00E05BFF" w:rsidRPr="00950FC9" w:rsidRDefault="00E05BFF" w:rsidP="00210273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EA2793" w:rsidRPr="00950FC9" w:rsidRDefault="00014092" w:rsidP="00C8345B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ІНФОРМАЦІЙНА </w:t>
      </w:r>
      <w:r w:rsidR="00EA2793" w:rsidRPr="00950FC9">
        <w:rPr>
          <w:rFonts w:ascii="Times New Roman" w:hAnsi="Times New Roman" w:cs="Calibri"/>
          <w:b/>
          <w:sz w:val="24"/>
          <w:szCs w:val="24"/>
          <w:lang w:eastAsia="ar-SA"/>
        </w:rPr>
        <w:t>КАРТКА</w:t>
      </w:r>
      <w:r w:rsidR="00C8345B"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  <w:r w:rsidR="005E43CD"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ПУБЛІЧНОЇ ПОСЛУГИ </w:t>
      </w:r>
      <w:r w:rsidR="00C8345B" w:rsidRPr="00950FC9">
        <w:rPr>
          <w:rFonts w:ascii="Times New Roman" w:hAnsi="Times New Roman" w:cs="Calibri"/>
          <w:b/>
          <w:sz w:val="24"/>
          <w:szCs w:val="24"/>
          <w:lang w:eastAsia="ar-SA"/>
        </w:rPr>
        <w:t>№8</w:t>
      </w:r>
    </w:p>
    <w:p w:rsidR="00014092" w:rsidRPr="00950FC9" w:rsidRDefault="00824B21" w:rsidP="00824B21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Послуга: 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Зміна даних у  повідомленні про початок виконання будівельних робіт щодо об’єктів, що за класом наслідків (відповідальності) належать до об’єктів з незначними наслідками (СС1), розташованих на території м. Кривого Рогу</w:t>
      </w:r>
    </w:p>
    <w:p w:rsidR="00014092" w:rsidRPr="00950FC9" w:rsidRDefault="00014092" w:rsidP="00824B21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50FC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014092" w:rsidRPr="00950FC9" w:rsidTr="00E05BFF">
        <w:trPr>
          <w:trHeight w:val="357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B97857" w:rsidRPr="00950FC9" w:rsidTr="00A349D0">
        <w:trPr>
          <w:trHeight w:val="76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7857" w:rsidRPr="00950FC9" w:rsidRDefault="00B97857" w:rsidP="00F42BFA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адміні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тративних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послуг, у якому здійснюєт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857" w:rsidRPr="00950FC9" w:rsidRDefault="00B97857" w:rsidP="00F42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CB679E" w:rsidRPr="00950F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824B21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</w:t>
            </w:r>
            <w:r w:rsidR="00CB679E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9E" w:rsidRPr="00950FC9" w:rsidRDefault="00CB679E" w:rsidP="00D55C70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950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="005E3EA9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. Кривий Ріг, пл. Молодіжна, 1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B679E" w:rsidRPr="00950FC9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тектурно-будівельного контролю виконкому Криворізької міської ради (надалі - Відділ)</w:t>
            </w:r>
            <w:r w:rsidR="00824B21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Центрі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9E" w:rsidRPr="00950FC9" w:rsidRDefault="00CB679E" w:rsidP="006D48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публі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них послуг здійснюється</w:t>
            </w:r>
            <w:r w:rsidR="006D48B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вівторок, четвер з 9.00 до 12.00 години</w:t>
            </w:r>
            <w:r w:rsidR="006D48B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, п’ятницю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13.00 до16.00 години</w:t>
            </w:r>
          </w:p>
        </w:tc>
      </w:tr>
      <w:tr w:rsidR="00CB679E" w:rsidRPr="00950FC9" w:rsidTr="00A349D0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</w:t>
            </w:r>
            <w:r w:rsidR="00C8345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345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  <w:r w:rsidR="00C8345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та В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B" w:rsidRPr="00950FC9" w:rsidRDefault="00C8345B" w:rsidP="00C83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Центр - тел.: 0-800-500-459</w:t>
            </w:r>
          </w:p>
          <w:p w:rsidR="00C8345B" w:rsidRPr="00950FC9" w:rsidRDefault="00B72269" w:rsidP="00C8345B">
            <w:pPr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C8345B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CB679E" w:rsidRPr="00950FC9" w:rsidRDefault="00CB679E" w:rsidP="00C83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Відділ – тел. (0564) 92-05-24, 92-05-35, 92-04-45</w:t>
            </w:r>
          </w:p>
          <w:p w:rsidR="00CB679E" w:rsidRPr="00950FC9" w:rsidRDefault="00B72269" w:rsidP="00F369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hyperlink r:id="rId24" w:history="1">
              <w:r w:rsidR="00CB679E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VDABK_kr@ua.fm</w:t>
              </w:r>
            </w:hyperlink>
            <w:r w:rsidR="00CB679E" w:rsidRPr="00950FC9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kr@ua.fm</w:t>
            </w:r>
          </w:p>
        </w:tc>
      </w:tr>
      <w:tr w:rsidR="00014092" w:rsidRPr="00950FC9" w:rsidTr="00E05BFF">
        <w:trPr>
          <w:trHeight w:val="344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014092" w:rsidRPr="00950FC9" w:rsidTr="00A349D0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6D48BB" w:rsidP="00A349D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Закон 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України «Про регулювання містобудівної діяльності»</w:t>
            </w:r>
          </w:p>
        </w:tc>
      </w:tr>
      <w:tr w:rsidR="00014092" w:rsidRPr="00950FC9" w:rsidTr="00D55C70">
        <w:trPr>
          <w:trHeight w:val="8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872C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Постанова Кабінету Міністрів України від 13 квітня 2011 року №466 «Деякі питання виконання підготовчих і будівельних робіт»</w:t>
            </w:r>
          </w:p>
        </w:tc>
      </w:tr>
      <w:tr w:rsidR="00014092" w:rsidRPr="00950FC9" w:rsidTr="00A349D0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A349D0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E05BFF">
        <w:trPr>
          <w:trHeight w:val="377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 w:rsidR="00E86CBF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послуги</w:t>
            </w:r>
          </w:p>
        </w:tc>
      </w:tr>
      <w:tr w:rsidR="00014092" w:rsidRPr="00950FC9" w:rsidTr="00872CA3">
        <w:trPr>
          <w:trHeight w:val="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82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>Право на будівництво об’єкта передано іншому замовнику; змінено осіб, відповідальних за пров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е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дення а</w:t>
            </w:r>
            <w:r w:rsidR="006D48BB" w:rsidRPr="00950FC9">
              <w:rPr>
                <w:rFonts w:ascii="Times New Roman" w:hAnsi="Times New Roman"/>
                <w:sz w:val="24"/>
                <w:szCs w:val="24"/>
              </w:rPr>
              <w:t>вторського й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 xml:space="preserve"> технічного нагляду; кориг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у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вання проектної документації на виконання буд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і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вельних робіт</w:t>
            </w:r>
          </w:p>
        </w:tc>
      </w:tr>
      <w:tr w:rsidR="00014092" w:rsidRPr="00950FC9" w:rsidTr="00D55C70">
        <w:trPr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Вичерпний перелік документів, необхідних для отримання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824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>Один примірник повідомлення, у якому враховані зміни відповідно до статті 36 Закону України «Про регулювання містобудівної діяльності»</w:t>
            </w:r>
            <w:r w:rsidR="006D48BB" w:rsidRPr="00950FC9">
              <w:rPr>
                <w:rFonts w:ascii="Times New Roman" w:hAnsi="Times New Roman"/>
                <w:sz w:val="24"/>
                <w:szCs w:val="24"/>
              </w:rPr>
              <w:t>,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 xml:space="preserve"> за фо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р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 xml:space="preserve">мою, наведеною у додатку </w:t>
            </w:r>
            <w:r w:rsidR="00CA5171" w:rsidRPr="00950FC9">
              <w:rPr>
                <w:rFonts w:ascii="Times New Roman" w:hAnsi="Times New Roman"/>
                <w:sz w:val="24"/>
                <w:szCs w:val="24"/>
              </w:rPr>
              <w:t>2</w:t>
            </w:r>
            <w:r w:rsidR="00CA5171" w:rsidRPr="00950FC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 xml:space="preserve"> до Порядку викона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н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ня підготовчих та бу</w:t>
            </w:r>
            <w:r w:rsidR="00735962" w:rsidRPr="00950FC9">
              <w:rPr>
                <w:rFonts w:ascii="Times New Roman" w:hAnsi="Times New Roman"/>
                <w:sz w:val="24"/>
                <w:szCs w:val="24"/>
              </w:rPr>
              <w:t>дівельних робіт, затверджен</w:t>
            </w:r>
            <w:r w:rsidR="00735962" w:rsidRPr="00950FC9">
              <w:rPr>
                <w:rFonts w:ascii="Times New Roman" w:hAnsi="Times New Roman"/>
                <w:sz w:val="24"/>
                <w:szCs w:val="24"/>
              </w:rPr>
              <w:t>о</w:t>
            </w:r>
            <w:r w:rsidR="00735962" w:rsidRPr="00950FC9">
              <w:rPr>
                <w:rFonts w:ascii="Times New Roman" w:hAnsi="Times New Roman"/>
                <w:sz w:val="24"/>
                <w:szCs w:val="24"/>
              </w:rPr>
              <w:t>го П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остановою Кабінету Міністрів України від 13</w:t>
            </w:r>
            <w:r w:rsidR="00CA5171" w:rsidRPr="00950FC9">
              <w:rPr>
                <w:rFonts w:ascii="Times New Roman" w:hAnsi="Times New Roman"/>
                <w:sz w:val="24"/>
                <w:szCs w:val="24"/>
              </w:rPr>
              <w:t xml:space="preserve"> квітня 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2011</w:t>
            </w:r>
            <w:r w:rsidR="00872CA3" w:rsidRPr="00950FC9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 xml:space="preserve"> №466 «Деякі питання виконання підготовчих </w:t>
            </w:r>
            <w:r w:rsidR="00132238" w:rsidRPr="00950FC9">
              <w:rPr>
                <w:rFonts w:ascii="Times New Roman" w:hAnsi="Times New Roman"/>
                <w:sz w:val="24"/>
                <w:szCs w:val="24"/>
              </w:rPr>
              <w:t>і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 xml:space="preserve"> будівельних робіт» (із змінами та д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о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повненнями)</w:t>
            </w:r>
          </w:p>
          <w:p w:rsidR="00E05BFF" w:rsidRPr="00950FC9" w:rsidRDefault="00E05BFF" w:rsidP="00824B21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014092" w:rsidRPr="00950FC9" w:rsidTr="00A349D0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5E3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 w:rsidR="00EA2793" w:rsidRPr="00950FC9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 xml:space="preserve"> робочих днів з дня настання змін шляхом подання повідомлення безпосередньо до Центру; </w:t>
            </w:r>
            <w:r w:rsidR="00153B32" w:rsidRPr="00950FC9">
              <w:rPr>
                <w:rFonts w:ascii="Times New Roman" w:hAnsi="Times New Roman"/>
                <w:sz w:val="24"/>
                <w:szCs w:val="24"/>
              </w:rPr>
              <w:t>надсилається рекомендованим листом з описом вкладення</w:t>
            </w:r>
            <w:r w:rsidR="00EA2793" w:rsidRPr="00950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8BB" w:rsidRPr="00950FC9">
              <w:rPr>
                <w:rFonts w:ascii="Times New Roman" w:hAnsi="Times New Roman"/>
                <w:sz w:val="24"/>
                <w:szCs w:val="24"/>
              </w:rPr>
              <w:t>на адресу В</w:t>
            </w:r>
            <w:r w:rsidR="00EA2793" w:rsidRPr="00950FC9">
              <w:rPr>
                <w:rFonts w:ascii="Times New Roman" w:hAnsi="Times New Roman"/>
                <w:sz w:val="24"/>
                <w:szCs w:val="24"/>
              </w:rPr>
              <w:t>ідділу</w:t>
            </w:r>
            <w:r w:rsidR="00872CA3" w:rsidRPr="00950FC9">
              <w:rPr>
                <w:rFonts w:ascii="Times New Roman" w:hAnsi="Times New Roman"/>
                <w:sz w:val="24"/>
                <w:szCs w:val="24"/>
              </w:rPr>
              <w:t>, чи через ел</w:t>
            </w:r>
            <w:r w:rsidR="00872CA3" w:rsidRPr="00950FC9">
              <w:rPr>
                <w:rFonts w:ascii="Times New Roman" w:hAnsi="Times New Roman"/>
                <w:sz w:val="24"/>
                <w:szCs w:val="24"/>
              </w:rPr>
              <w:t>е</w:t>
            </w:r>
            <w:r w:rsidR="00872CA3" w:rsidRPr="00950FC9">
              <w:rPr>
                <w:rFonts w:ascii="Times New Roman" w:hAnsi="Times New Roman"/>
                <w:sz w:val="24"/>
                <w:szCs w:val="24"/>
              </w:rPr>
              <w:t>ктронну систему здійснення декларативних та д</w:t>
            </w:r>
            <w:r w:rsidR="00872CA3" w:rsidRPr="00950FC9">
              <w:rPr>
                <w:rFonts w:ascii="Times New Roman" w:hAnsi="Times New Roman"/>
                <w:sz w:val="24"/>
                <w:szCs w:val="24"/>
              </w:rPr>
              <w:t>о</w:t>
            </w:r>
            <w:r w:rsidR="00872CA3" w:rsidRPr="00950FC9">
              <w:rPr>
                <w:rFonts w:ascii="Times New Roman" w:hAnsi="Times New Roman"/>
                <w:sz w:val="24"/>
                <w:szCs w:val="24"/>
              </w:rPr>
              <w:t>звільних процедур у будівництві</w:t>
            </w:r>
          </w:p>
        </w:tc>
      </w:tr>
      <w:tr w:rsidR="00014092" w:rsidRPr="00950FC9" w:rsidTr="00A349D0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Платність/безоплатність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950FC9" w:rsidTr="00132238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E05BFF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E86CBF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послуги:</w:t>
            </w:r>
          </w:p>
        </w:tc>
      </w:tr>
      <w:tr w:rsidR="00014092" w:rsidRPr="00950F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A349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4E2A87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5E3EA9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A349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5E3EA9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8E2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 xml:space="preserve">Строк надання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FF" w:rsidRPr="00950FC9" w:rsidRDefault="00014092" w:rsidP="008E2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>До 30 календарних днів з дня отримання повідо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м</w:t>
            </w:r>
            <w:r w:rsidRPr="00950FC9">
              <w:rPr>
                <w:rFonts w:ascii="Times New Roman" w:hAnsi="Times New Roman"/>
                <w:sz w:val="24"/>
                <w:szCs w:val="24"/>
              </w:rPr>
              <w:t>лення</w:t>
            </w:r>
          </w:p>
        </w:tc>
      </w:tr>
      <w:tr w:rsidR="00014092" w:rsidRPr="00950FC9" w:rsidTr="005E3EA9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EA9" w:rsidRPr="00950FC9" w:rsidRDefault="00014092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FF" w:rsidRPr="00950FC9" w:rsidRDefault="00B4091F" w:rsidP="00B409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8E2994" w:rsidRPr="00950FC9" w:rsidTr="005E3EA9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94" w:rsidRPr="00950FC9" w:rsidRDefault="008E2994" w:rsidP="00BD0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94" w:rsidRPr="00950FC9" w:rsidRDefault="008E2994" w:rsidP="00BD0D4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94" w:rsidRPr="00950FC9" w:rsidRDefault="008E2994" w:rsidP="00BD0D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Унесення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об’єктів,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відомостей про відмову у видачі, скасування та анулювання зазначених документів (надалі – реєстр)</w:t>
            </w:r>
            <w:r w:rsidRPr="00950FC9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8E2994" w:rsidRPr="00950FC9" w:rsidRDefault="008E2994" w:rsidP="006B4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У разі ненадання даних, що є обов’язковими для подання згідно з формою додатка 3 до Порядку виконання підготовчих та будівельних робіт, затвердженого </w:t>
            </w:r>
            <w:r w:rsidR="006B4EC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остановою Кабінету Міністрів України від 13 квітня 2011 року №466 «Деякі питання виконання підготовчих і будівельних робіт» (із змінами та доповненнями), повернення повідомлення з рекомендаціями щодо усунення недоліків</w:t>
            </w:r>
          </w:p>
        </w:tc>
      </w:tr>
      <w:tr w:rsidR="008E2994" w:rsidRPr="00950FC9" w:rsidTr="00E05BFF">
        <w:trPr>
          <w:trHeight w:val="11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94" w:rsidRPr="00950FC9" w:rsidRDefault="008E2994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94" w:rsidRPr="00950FC9" w:rsidRDefault="008E2994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94" w:rsidRPr="00950FC9" w:rsidRDefault="008E2994" w:rsidP="008E299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Інформація розміщується на офіційному сайті Державної архітектурно-будівельної інспекції України в розділі «Реєстр дозвільних документів» у реєстрі</w:t>
            </w:r>
          </w:p>
        </w:tc>
      </w:tr>
      <w:tr w:rsidR="008E2994" w:rsidRPr="00950FC9" w:rsidTr="005E3EA9">
        <w:trPr>
          <w:trHeight w:val="6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94" w:rsidRPr="00950FC9" w:rsidRDefault="008E2994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994" w:rsidRPr="00950FC9" w:rsidRDefault="008E2994" w:rsidP="00A349D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994" w:rsidRPr="00950FC9" w:rsidRDefault="008E2994" w:rsidP="00A349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У разі зміни генерального підрядника чи підрядника (якщо будівельні роботи здійснюються без залучення субпідрядників) замовник (його уповноважена особа) повідомляє Відділ про такі зміни листом.</w:t>
            </w:r>
          </w:p>
          <w:p w:rsidR="008E2994" w:rsidRPr="00950FC9" w:rsidRDefault="008E2994" w:rsidP="008E299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eastAsia="ar-SA"/>
              </w:rPr>
            </w:pPr>
            <w:r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Виконувати будівельні роботи без подання повідомлення про початок виконання будівельних робіт забороняється</w:t>
            </w:r>
          </w:p>
        </w:tc>
      </w:tr>
    </w:tbl>
    <w:p w:rsidR="00E05BFF" w:rsidRPr="00950FC9" w:rsidRDefault="00E05BFF" w:rsidP="00F42BF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</w:p>
    <w:p w:rsidR="00EA2793" w:rsidRPr="00950FC9" w:rsidRDefault="00824B21" w:rsidP="00824B21">
      <w:pPr>
        <w:suppressAutoHyphens/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sz w:val="24"/>
          <w:szCs w:val="24"/>
          <w:lang w:eastAsia="ar-SA"/>
        </w:rPr>
        <w:t>ІНФОРМАЦІЙНА КА</w:t>
      </w:r>
      <w:r w:rsidR="005E3EA9" w:rsidRPr="00950FC9">
        <w:rPr>
          <w:rFonts w:ascii="Times New Roman" w:hAnsi="Times New Roman" w:cs="Calibri"/>
          <w:b/>
          <w:sz w:val="24"/>
          <w:szCs w:val="24"/>
          <w:lang w:eastAsia="ar-SA"/>
        </w:rPr>
        <w:t>Р</w:t>
      </w:r>
      <w:r w:rsidRPr="00950FC9">
        <w:rPr>
          <w:rFonts w:ascii="Times New Roman" w:hAnsi="Times New Roman" w:cs="Calibri"/>
          <w:b/>
          <w:sz w:val="24"/>
          <w:szCs w:val="24"/>
          <w:lang w:eastAsia="ar-SA"/>
        </w:rPr>
        <w:t>ТКА</w:t>
      </w:r>
      <w:r w:rsidR="005E43CD"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 ПУБЛІЧНОЇ ПОСЛУГИ</w:t>
      </w:r>
      <w:r w:rsidRPr="00950FC9">
        <w:rPr>
          <w:rFonts w:ascii="Times New Roman" w:hAnsi="Times New Roman" w:cs="Calibri"/>
          <w:b/>
          <w:sz w:val="24"/>
          <w:szCs w:val="24"/>
          <w:lang w:eastAsia="ar-SA"/>
        </w:rPr>
        <w:t xml:space="preserve"> №9</w:t>
      </w:r>
    </w:p>
    <w:p w:rsidR="00014092" w:rsidRPr="00950FC9" w:rsidRDefault="00824B21" w:rsidP="00824B21">
      <w:pPr>
        <w:suppressAutoHyphens/>
        <w:spacing w:after="0" w:line="240" w:lineRule="auto"/>
        <w:ind w:right="-284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Послуга: </w:t>
      </w:r>
      <w:r w:rsidR="006D48BB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Унесення  змін у повідомлення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про початок виконання будівельних  робіт щодо об’єктів, що за класом наслідків (відповідальності) належать до об’єктів з незначними наслідками, розташовани</w:t>
      </w:r>
      <w:r w:rsidR="006D48BB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>х на території м. Кривого Рогу, у</w:t>
      </w:r>
      <w:r w:rsidR="00014092" w:rsidRPr="00950FC9">
        <w:rPr>
          <w:rFonts w:ascii="Times New Roman" w:hAnsi="Times New Roman" w:cs="Calibri"/>
          <w:b/>
          <w:i/>
          <w:sz w:val="24"/>
          <w:szCs w:val="24"/>
          <w:lang w:eastAsia="ar-SA"/>
        </w:rPr>
        <w:t xml:space="preserve"> разі виявлення замовником технічної помилки або отримання відомостей про виявлення недостовірних даних</w:t>
      </w:r>
    </w:p>
    <w:p w:rsidR="00014092" w:rsidRPr="00950FC9" w:rsidRDefault="00014092" w:rsidP="00824B2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50FC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804" w:type="dxa"/>
        <w:tblLayout w:type="fixed"/>
        <w:tblLook w:val="0000" w:firstRow="0" w:lastRow="0" w:firstColumn="0" w:lastColumn="0" w:noHBand="0" w:noVBand="0"/>
      </w:tblPr>
      <w:tblGrid>
        <w:gridCol w:w="562"/>
        <w:gridCol w:w="3724"/>
        <w:gridCol w:w="5518"/>
      </w:tblGrid>
      <w:tr w:rsidR="00014092" w:rsidRPr="00950FC9" w:rsidTr="00AA4CCE">
        <w:trPr>
          <w:trHeight w:val="272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092" w:rsidRPr="00950FC9" w:rsidRDefault="00014092" w:rsidP="00D55C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Інформація про центр надання адміністративних послуг</w:t>
            </w:r>
          </w:p>
        </w:tc>
      </w:tr>
      <w:tr w:rsidR="00B97857" w:rsidRPr="00950FC9" w:rsidTr="00664B52">
        <w:trPr>
          <w:trHeight w:val="765"/>
        </w:trPr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97857" w:rsidRPr="00950FC9" w:rsidRDefault="00B97857" w:rsidP="005E3EA9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Найменування центру надання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адміні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тративних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послуг, у якому здійснюєт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ся обслуговування суб’єкта звернення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857" w:rsidRPr="00950FC9" w:rsidRDefault="00B97857" w:rsidP="005E3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Центр адміністративних послуг «Віза» (надалі -Центр)</w:t>
            </w:r>
          </w:p>
        </w:tc>
      </w:tr>
      <w:tr w:rsidR="00CB679E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824B21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</w:t>
            </w:r>
            <w:r w:rsidR="00CB679E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9E" w:rsidRPr="00950FC9" w:rsidRDefault="00CB679E" w:rsidP="0082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101, м"/>
              </w:smartTagPr>
              <w:r w:rsidRPr="00950F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50101, м</w:t>
              </w:r>
            </w:smartTag>
            <w:r w:rsidR="005E3EA9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. Кривий Ріг, пл. Молодіжна, 1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CB679E" w:rsidRPr="00950FC9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відділу з питань державного арх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тектурно-будівельного контролю виконкому Криворізької міської ради (надалі - Відділ)</w:t>
            </w:r>
            <w:r w:rsidR="00824B21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Центрі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9E" w:rsidRPr="00950FC9" w:rsidRDefault="00CB679E" w:rsidP="00F36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Прийом та видача документів для надання публі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них послуг здійснюється</w:t>
            </w:r>
            <w:r w:rsidR="00E0209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вівторок, четвер з 9.00 до 12.00 години</w:t>
            </w:r>
            <w:r w:rsidR="00E0209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, п’ятницю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13.00 до16.00 години</w:t>
            </w:r>
          </w:p>
        </w:tc>
      </w:tr>
      <w:tr w:rsidR="00CB679E" w:rsidRPr="00950FC9" w:rsidTr="00664B52">
        <w:trPr>
          <w:trHeight w:val="3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9E" w:rsidRPr="00950FC9" w:rsidRDefault="00CB679E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</w:t>
            </w:r>
            <w:r w:rsidR="00C8345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-сайт Ц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ентру </w:t>
            </w:r>
            <w:r w:rsidR="00C8345B"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та В</w:t>
            </w: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ідділу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B" w:rsidRPr="00950FC9" w:rsidRDefault="00C8345B" w:rsidP="00C83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Центр - тел.: 0-800-500-459</w:t>
            </w:r>
          </w:p>
          <w:p w:rsidR="00CB679E" w:rsidRPr="00950FC9" w:rsidRDefault="00B72269" w:rsidP="00C834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C8345B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viza@kr.gov.ua</w:t>
              </w:r>
            </w:hyperlink>
          </w:p>
          <w:p w:rsidR="00CB679E" w:rsidRPr="00950FC9" w:rsidRDefault="00CB679E" w:rsidP="00F36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ru-RU"/>
              </w:rPr>
              <w:t>Відділ – тел. (0564) 92-05-24, 92-05-35, 92-04-45</w:t>
            </w:r>
          </w:p>
          <w:p w:rsidR="00CB679E" w:rsidRPr="00950FC9" w:rsidRDefault="00B72269" w:rsidP="00F369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hyperlink r:id="rId26" w:history="1">
              <w:r w:rsidR="00CB679E" w:rsidRPr="00950FC9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VDABK_kr@ua.fm</w:t>
              </w:r>
            </w:hyperlink>
            <w:r w:rsidR="00CB679E" w:rsidRPr="00950FC9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kr@ua.fm</w:t>
            </w:r>
          </w:p>
        </w:tc>
      </w:tr>
      <w:tr w:rsidR="00014092" w:rsidRPr="00950FC9" w:rsidTr="00AA4CCE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Нормативні акти, якими регламентується надання адміністративної послуги</w:t>
            </w:r>
          </w:p>
        </w:tc>
      </w:tr>
      <w:tr w:rsidR="00014092" w:rsidRPr="00950FC9" w:rsidTr="00664B52">
        <w:trPr>
          <w:trHeight w:val="5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Кодекси, Закони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Закони України «Про регулювання містобудівної діяльності», «Про адміністративні послуги»</w:t>
            </w:r>
          </w:p>
        </w:tc>
      </w:tr>
      <w:tr w:rsidR="00014092" w:rsidRPr="00950FC9" w:rsidTr="008E2994">
        <w:trPr>
          <w:trHeight w:val="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Кабінету Міністрів України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Постанова Кабінету Міністрів України від 13 квітня 2011 року №466 «Деякі питання виконання підготовчих і будівельних робіт» (із змінами та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доповненнями)</w:t>
            </w:r>
          </w:p>
        </w:tc>
      </w:tr>
      <w:tr w:rsidR="00014092" w:rsidRPr="00950FC9" w:rsidTr="00664B52">
        <w:trPr>
          <w:trHeight w:val="5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664B52">
        <w:trPr>
          <w:trHeight w:val="8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AA4CCE">
        <w:trPr>
          <w:trHeight w:val="60"/>
        </w:trPr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Умови отримання </w:t>
            </w:r>
            <w:r w:rsidR="00E86CBF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послуги</w:t>
            </w:r>
          </w:p>
        </w:tc>
      </w:tr>
      <w:tr w:rsidR="00014092" w:rsidRPr="00950FC9" w:rsidTr="00824B21">
        <w:trPr>
          <w:trHeight w:val="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Підстава для одержання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D48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Виявлення замовником технічної помилки (описки, друкарської, граматичної, арифметичної помилки) у поданому повідомленні про початок виконання будівельних робіт або отримання відомостей про виявлення недостовірних даних, наведених у поданому повідомленні, </w:t>
            </w:r>
            <w:r w:rsidR="006D48B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що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не є підставою вважа</w:t>
            </w:r>
            <w:r w:rsidR="006D48B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ти об’єкт самочинним будівництвом</w:t>
            </w:r>
          </w:p>
        </w:tc>
      </w:tr>
      <w:tr w:rsidR="00014092" w:rsidRPr="00950FC9" w:rsidTr="00E05BFF">
        <w:trPr>
          <w:trHeight w:val="8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Вичерпний перелік документів, необхідних для отримання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7814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1.Заяв</w:t>
            </w:r>
            <w:r w:rsidR="00872CA3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а за  формою згідно з додатком 3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до Порядку  виконання  підготовчих  та  будівельних  робіт, затвердженого  Постановою  Кабінету Міністрів України від 13 квітня 2011 року №466 «Деякі питання виконання підготовчих </w:t>
            </w:r>
            <w:r w:rsidR="004E2A8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будівель</w:t>
            </w:r>
            <w:r w:rsidR="00824B21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них робіт» (із змінами та доповненнями)</w:t>
            </w:r>
          </w:p>
          <w:p w:rsidR="00014092" w:rsidRPr="00950FC9" w:rsidRDefault="00014092" w:rsidP="007814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2. Один примірник повідомлення про зміну даних у повідомленні про початок виконання будівель</w:t>
            </w:r>
            <w:r w:rsidR="00824B21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них робіт за формою згідно з додатком </w:t>
            </w:r>
            <w:r w:rsidR="00872CA3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872CA3" w:rsidRPr="00950FC9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Порядку виконання  підготовчих  та  будівельних  робіт, затвердженого  Постановою  Кабінету Міністрів України від 13 квітня 2011 року №466 «Деякі питання виконання підготовчих </w:t>
            </w:r>
            <w:r w:rsidR="004E2A8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і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будівельних робіт» (із змінами та доповненнями)</w:t>
            </w:r>
          </w:p>
        </w:tc>
      </w:tr>
      <w:tr w:rsidR="00014092" w:rsidRPr="00950FC9" w:rsidTr="00664B52">
        <w:trPr>
          <w:trHeight w:val="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та спосіб подання документів 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AA4CCE" w:rsidP="00E05B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Протягом трьох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робочих днів з дня самостійного виявлення технічної помилки або отримання відомостей про виявлення недостовірних даних  шляхом подання заяви та пакета документів безпосередньо до Центру; </w:t>
            </w:r>
            <w:r w:rsidR="00153B3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надсилається рекомен</w:t>
            </w:r>
            <w:r w:rsidR="004E2A87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153B3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дованим листом з описом вкладення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адресу </w:t>
            </w:r>
            <w:r w:rsidR="00E05BF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ідділу</w:t>
            </w:r>
            <w:r w:rsidR="00872CA3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чи </w:t>
            </w:r>
            <w:r w:rsidR="00872CA3" w:rsidRPr="00950F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через електронну систему здійснення декларативних та дозвільних процедур у будівництві</w:t>
            </w:r>
          </w:p>
        </w:tc>
      </w:tr>
      <w:tr w:rsidR="00014092" w:rsidRPr="00950FC9" w:rsidTr="00664B52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Платність/безоплатність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Безоплатно</w:t>
            </w:r>
          </w:p>
        </w:tc>
      </w:tr>
      <w:tr w:rsidR="00014092" w:rsidRPr="00950FC9" w:rsidTr="00664B52">
        <w:tc>
          <w:tcPr>
            <w:tcW w:w="9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У разі оплати </w:t>
            </w:r>
            <w:r w:rsidR="00E86CBF"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послуги:</w:t>
            </w: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Нормативно-правові акти, на підставі яких стягується плата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4E2A87"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Розмір та порядок унесення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tabs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Розрахунковий рахунок для внесення плати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664B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Строк надання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014092" w:rsidP="0078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>До 30 календарних днів з дня отримання заяви з пакетом документів</w:t>
            </w: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Перелік підстав для відмови в наданні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публічної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92" w:rsidRPr="00950FC9" w:rsidRDefault="00B4091F" w:rsidP="00B409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14092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092" w:rsidRPr="00950FC9" w:rsidRDefault="00014092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 надання </w:t>
            </w:r>
            <w:r w:rsidR="00E86CBF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публічної 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1F" w:rsidRPr="00950FC9" w:rsidRDefault="00871607" w:rsidP="007814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Унесення даних до єдиного реєстру документів, що дають право на виконання підготовчих та будівельних робіт і засвідчують прийняття в </w:t>
            </w:r>
            <w:r w:rsidR="00014092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експлуатацію закінчених будівництвом об’єктів, відомостей про відмову у видачі, скасування та анулювання зазначених документів</w:t>
            </w:r>
            <w:r w:rsidR="00AA4CCE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(надалі – реєстр)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B4091F" w:rsidRPr="00950FC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871607" w:rsidRPr="00950FC9" w:rsidRDefault="00871607" w:rsidP="006B4E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У разі ненадання даних, що є обов’язковими для подання згідно з формою додатків 4 та 3 до Порядку виконання підготовчих та будівельних робіт, затвердженого </w:t>
            </w:r>
            <w:r w:rsidR="006B4ECB"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остановою Кабінету Міністрів України від 13 квітня 2011 року №466 «Деякі питання виконання підготовчих і будівельних робіт» (із змінами та доповненнями), повернення повідомлення з рекомендаціями щодо усунення недоліків</w:t>
            </w:r>
          </w:p>
        </w:tc>
      </w:tr>
      <w:tr w:rsidR="00AA4CCE" w:rsidRPr="00950FC9" w:rsidTr="00E86CBF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CCE" w:rsidRPr="00950FC9" w:rsidRDefault="00AA4CC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CCE" w:rsidRPr="00950FC9" w:rsidRDefault="00AA4CCE" w:rsidP="00E86CB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Спосіб отримання результату надання публічної послуги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CE" w:rsidRPr="00950FC9" w:rsidRDefault="00AA4CCE" w:rsidP="007814E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Інформація розміщується на офіційному сайті Державної архітектурно-будівельної інспекції України в розділі «Реєстр дозвільних документів» у реєстрі</w:t>
            </w:r>
          </w:p>
        </w:tc>
      </w:tr>
      <w:tr w:rsidR="00AA4CCE" w:rsidRPr="00950FC9" w:rsidTr="00664B5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CCE" w:rsidRPr="00950FC9" w:rsidRDefault="00AA4CCE" w:rsidP="004E2A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CCE" w:rsidRPr="00950FC9" w:rsidRDefault="00AA4CCE" w:rsidP="00664B5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sz w:val="24"/>
                <w:szCs w:val="24"/>
                <w:lang w:eastAsia="ar-SA"/>
              </w:rPr>
              <w:t>Примітка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CCE" w:rsidRPr="00950FC9" w:rsidRDefault="004E2A87" w:rsidP="00664B5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Виконувати будівельні роботи без подання повідомлення про початок виконання будівельних робіт забороняється</w:t>
            </w:r>
          </w:p>
        </w:tc>
      </w:tr>
    </w:tbl>
    <w:p w:rsidR="00014092" w:rsidRPr="00950FC9" w:rsidRDefault="00014092" w:rsidP="00E86CBF"/>
    <w:p w:rsidR="004E2A87" w:rsidRPr="00950FC9" w:rsidRDefault="004E2A87" w:rsidP="00E86CBF"/>
    <w:p w:rsidR="002151DC" w:rsidRPr="00950FC9" w:rsidRDefault="00E05BFF" w:rsidP="00E05BFF">
      <w:r w:rsidRPr="00950FC9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950FC9">
        <w:rPr>
          <w:rFonts w:ascii="Times New Roman" w:hAnsi="Times New Roman"/>
          <w:b/>
          <w:i/>
          <w:sz w:val="28"/>
          <w:szCs w:val="28"/>
        </w:rPr>
        <w:tab/>
      </w:r>
      <w:r w:rsidRPr="00950FC9">
        <w:rPr>
          <w:rFonts w:ascii="Times New Roman" w:hAnsi="Times New Roman"/>
          <w:b/>
          <w:i/>
          <w:sz w:val="28"/>
          <w:szCs w:val="28"/>
        </w:rPr>
        <w:tab/>
      </w:r>
      <w:r w:rsidRPr="00950FC9">
        <w:rPr>
          <w:rFonts w:ascii="Times New Roman" w:hAnsi="Times New Roman"/>
          <w:b/>
          <w:i/>
          <w:sz w:val="28"/>
          <w:szCs w:val="28"/>
        </w:rPr>
        <w:tab/>
      </w:r>
      <w:r w:rsidRPr="00950FC9">
        <w:rPr>
          <w:rFonts w:ascii="Times New Roman" w:hAnsi="Times New Roman"/>
          <w:b/>
          <w:i/>
          <w:sz w:val="28"/>
          <w:szCs w:val="28"/>
        </w:rPr>
        <w:tab/>
      </w:r>
      <w:r w:rsidRPr="00950FC9">
        <w:rPr>
          <w:rFonts w:ascii="Times New Roman" w:hAnsi="Times New Roman"/>
          <w:b/>
          <w:i/>
          <w:sz w:val="28"/>
          <w:szCs w:val="28"/>
        </w:rPr>
        <w:tab/>
        <w:t>Т.Мала</w:t>
      </w:r>
      <w:bookmarkEnd w:id="0"/>
    </w:p>
    <w:sectPr w:rsidR="002151DC" w:rsidRPr="00950FC9" w:rsidSect="00A01474">
      <w:headerReference w:type="default" r:id="rId27"/>
      <w:pgSz w:w="11906" w:h="16838"/>
      <w:pgMar w:top="542" w:right="566" w:bottom="1077" w:left="1701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69" w:rsidRDefault="00B72269" w:rsidP="001B3949">
      <w:pPr>
        <w:spacing w:after="0" w:line="240" w:lineRule="auto"/>
      </w:pPr>
      <w:r>
        <w:separator/>
      </w:r>
    </w:p>
  </w:endnote>
  <w:endnote w:type="continuationSeparator" w:id="0">
    <w:p w:rsidR="00B72269" w:rsidRDefault="00B72269" w:rsidP="001B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69" w:rsidRDefault="00B72269" w:rsidP="001B3949">
      <w:pPr>
        <w:spacing w:after="0" w:line="240" w:lineRule="auto"/>
      </w:pPr>
      <w:r>
        <w:separator/>
      </w:r>
    </w:p>
  </w:footnote>
  <w:footnote w:type="continuationSeparator" w:id="0">
    <w:p w:rsidR="00B72269" w:rsidRDefault="00B72269" w:rsidP="001B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549695"/>
      <w:docPartObj>
        <w:docPartGallery w:val="Page Numbers (Top of Page)"/>
        <w:docPartUnique/>
      </w:docPartObj>
    </w:sdtPr>
    <w:sdtEndPr/>
    <w:sdtContent>
      <w:p w:rsidR="00BD0D42" w:rsidRDefault="00BD0D42" w:rsidP="001B39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FC9" w:rsidRPr="00950FC9">
          <w:rPr>
            <w:noProof/>
            <w:lang w:val="ru-RU"/>
          </w:rPr>
          <w:t>17</w:t>
        </w:r>
        <w:r>
          <w:fldChar w:fldCharType="end"/>
        </w:r>
      </w:p>
    </w:sdtContent>
  </w:sdt>
  <w:p w:rsidR="00BD0D42" w:rsidRDefault="00BD0D42" w:rsidP="001B394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0FA8"/>
    <w:multiLevelType w:val="multilevel"/>
    <w:tmpl w:val="8B02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84FD1"/>
    <w:multiLevelType w:val="multilevel"/>
    <w:tmpl w:val="A110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736C8"/>
    <w:multiLevelType w:val="multilevel"/>
    <w:tmpl w:val="B086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E74D1"/>
    <w:multiLevelType w:val="hybridMultilevel"/>
    <w:tmpl w:val="8E5C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6184E"/>
    <w:multiLevelType w:val="hybridMultilevel"/>
    <w:tmpl w:val="7218802C"/>
    <w:lvl w:ilvl="0" w:tplc="8200E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78"/>
    <w:rsid w:val="00014092"/>
    <w:rsid w:val="00033E09"/>
    <w:rsid w:val="00037A3E"/>
    <w:rsid w:val="000637E7"/>
    <w:rsid w:val="00070A26"/>
    <w:rsid w:val="0007265F"/>
    <w:rsid w:val="00072C55"/>
    <w:rsid w:val="00076790"/>
    <w:rsid w:val="000800F2"/>
    <w:rsid w:val="00091C55"/>
    <w:rsid w:val="000C1BD8"/>
    <w:rsid w:val="000D7CEA"/>
    <w:rsid w:val="000E2A3B"/>
    <w:rsid w:val="000E5FAB"/>
    <w:rsid w:val="000F6E0B"/>
    <w:rsid w:val="00101270"/>
    <w:rsid w:val="00106481"/>
    <w:rsid w:val="00112B68"/>
    <w:rsid w:val="00113A77"/>
    <w:rsid w:val="00132238"/>
    <w:rsid w:val="001344A2"/>
    <w:rsid w:val="00136FA8"/>
    <w:rsid w:val="00153B32"/>
    <w:rsid w:val="001627F5"/>
    <w:rsid w:val="00163A05"/>
    <w:rsid w:val="00165367"/>
    <w:rsid w:val="00166234"/>
    <w:rsid w:val="00170229"/>
    <w:rsid w:val="001874A1"/>
    <w:rsid w:val="001923F0"/>
    <w:rsid w:val="00193A74"/>
    <w:rsid w:val="001A5737"/>
    <w:rsid w:val="001B0241"/>
    <w:rsid w:val="001B3949"/>
    <w:rsid w:val="001C0D8A"/>
    <w:rsid w:val="00202C71"/>
    <w:rsid w:val="00210273"/>
    <w:rsid w:val="0021135B"/>
    <w:rsid w:val="002151DC"/>
    <w:rsid w:val="00243382"/>
    <w:rsid w:val="00243DA6"/>
    <w:rsid w:val="00267320"/>
    <w:rsid w:val="002673C5"/>
    <w:rsid w:val="00272775"/>
    <w:rsid w:val="002753C4"/>
    <w:rsid w:val="002A228A"/>
    <w:rsid w:val="002A4489"/>
    <w:rsid w:val="002B722E"/>
    <w:rsid w:val="002C3C69"/>
    <w:rsid w:val="002C5D7F"/>
    <w:rsid w:val="002C73F3"/>
    <w:rsid w:val="002F1F13"/>
    <w:rsid w:val="0030013D"/>
    <w:rsid w:val="00310C02"/>
    <w:rsid w:val="00313447"/>
    <w:rsid w:val="00342BD3"/>
    <w:rsid w:val="00347056"/>
    <w:rsid w:val="00350308"/>
    <w:rsid w:val="00376F9D"/>
    <w:rsid w:val="003841C1"/>
    <w:rsid w:val="00397E0D"/>
    <w:rsid w:val="003A4ED8"/>
    <w:rsid w:val="003B5DB8"/>
    <w:rsid w:val="003D04AA"/>
    <w:rsid w:val="003D0C8F"/>
    <w:rsid w:val="003D7BD2"/>
    <w:rsid w:val="0042203F"/>
    <w:rsid w:val="0043097C"/>
    <w:rsid w:val="004368D6"/>
    <w:rsid w:val="004378BA"/>
    <w:rsid w:val="00440AE1"/>
    <w:rsid w:val="00451EEE"/>
    <w:rsid w:val="00452BBA"/>
    <w:rsid w:val="004859AB"/>
    <w:rsid w:val="004918EB"/>
    <w:rsid w:val="00493DB1"/>
    <w:rsid w:val="004A0F30"/>
    <w:rsid w:val="004B6DC8"/>
    <w:rsid w:val="004B728B"/>
    <w:rsid w:val="004D6E0E"/>
    <w:rsid w:val="004E2A87"/>
    <w:rsid w:val="00522615"/>
    <w:rsid w:val="005248AB"/>
    <w:rsid w:val="005605CB"/>
    <w:rsid w:val="00583EF8"/>
    <w:rsid w:val="005B1863"/>
    <w:rsid w:val="005C16C0"/>
    <w:rsid w:val="005C44C2"/>
    <w:rsid w:val="005E3469"/>
    <w:rsid w:val="005E3EA9"/>
    <w:rsid w:val="005E43CD"/>
    <w:rsid w:val="005F67FF"/>
    <w:rsid w:val="00605F02"/>
    <w:rsid w:val="006271F0"/>
    <w:rsid w:val="00631539"/>
    <w:rsid w:val="00632EE0"/>
    <w:rsid w:val="00635837"/>
    <w:rsid w:val="006449BD"/>
    <w:rsid w:val="00653C86"/>
    <w:rsid w:val="006579FE"/>
    <w:rsid w:val="00664B52"/>
    <w:rsid w:val="00665A67"/>
    <w:rsid w:val="006750B1"/>
    <w:rsid w:val="00696037"/>
    <w:rsid w:val="006B4ECB"/>
    <w:rsid w:val="006B62BF"/>
    <w:rsid w:val="006B70BD"/>
    <w:rsid w:val="006D48BB"/>
    <w:rsid w:val="006D6B33"/>
    <w:rsid w:val="006E16E7"/>
    <w:rsid w:val="006E6978"/>
    <w:rsid w:val="006F188E"/>
    <w:rsid w:val="006F54F4"/>
    <w:rsid w:val="00704075"/>
    <w:rsid w:val="0070478E"/>
    <w:rsid w:val="00720E03"/>
    <w:rsid w:val="007241F3"/>
    <w:rsid w:val="00732240"/>
    <w:rsid w:val="00735962"/>
    <w:rsid w:val="007814ED"/>
    <w:rsid w:val="007829D9"/>
    <w:rsid w:val="007957D9"/>
    <w:rsid w:val="007A3258"/>
    <w:rsid w:val="007C4ED8"/>
    <w:rsid w:val="007D11E9"/>
    <w:rsid w:val="007F2C8F"/>
    <w:rsid w:val="00800CCA"/>
    <w:rsid w:val="00807FC6"/>
    <w:rsid w:val="00815B52"/>
    <w:rsid w:val="00824B21"/>
    <w:rsid w:val="0084532B"/>
    <w:rsid w:val="00860CF1"/>
    <w:rsid w:val="00871607"/>
    <w:rsid w:val="00872CA3"/>
    <w:rsid w:val="00873F48"/>
    <w:rsid w:val="008906B6"/>
    <w:rsid w:val="008B5A0E"/>
    <w:rsid w:val="008C5F23"/>
    <w:rsid w:val="008E2994"/>
    <w:rsid w:val="008F3477"/>
    <w:rsid w:val="0090082B"/>
    <w:rsid w:val="009036F2"/>
    <w:rsid w:val="00910079"/>
    <w:rsid w:val="00927FA3"/>
    <w:rsid w:val="00933DC1"/>
    <w:rsid w:val="009354E6"/>
    <w:rsid w:val="00941FA3"/>
    <w:rsid w:val="00950FC9"/>
    <w:rsid w:val="00960EB0"/>
    <w:rsid w:val="009A21FB"/>
    <w:rsid w:val="009D4BC5"/>
    <w:rsid w:val="009D5E89"/>
    <w:rsid w:val="00A00266"/>
    <w:rsid w:val="00A01474"/>
    <w:rsid w:val="00A02626"/>
    <w:rsid w:val="00A063BF"/>
    <w:rsid w:val="00A256C0"/>
    <w:rsid w:val="00A32BDE"/>
    <w:rsid w:val="00A349D0"/>
    <w:rsid w:val="00A53054"/>
    <w:rsid w:val="00A55C73"/>
    <w:rsid w:val="00A72BAC"/>
    <w:rsid w:val="00A77DAC"/>
    <w:rsid w:val="00A93F20"/>
    <w:rsid w:val="00AA4CCE"/>
    <w:rsid w:val="00AC6F10"/>
    <w:rsid w:val="00B1673E"/>
    <w:rsid w:val="00B179DE"/>
    <w:rsid w:val="00B31D41"/>
    <w:rsid w:val="00B32BD6"/>
    <w:rsid w:val="00B4091F"/>
    <w:rsid w:val="00B70AB4"/>
    <w:rsid w:val="00B72269"/>
    <w:rsid w:val="00B8571E"/>
    <w:rsid w:val="00B97857"/>
    <w:rsid w:val="00BB23DA"/>
    <w:rsid w:val="00BD0D42"/>
    <w:rsid w:val="00BE7422"/>
    <w:rsid w:val="00C06EA9"/>
    <w:rsid w:val="00C071BC"/>
    <w:rsid w:val="00C33EC3"/>
    <w:rsid w:val="00C365CA"/>
    <w:rsid w:val="00C41EBD"/>
    <w:rsid w:val="00C64F33"/>
    <w:rsid w:val="00C828E3"/>
    <w:rsid w:val="00C8345B"/>
    <w:rsid w:val="00C93A3F"/>
    <w:rsid w:val="00C956BF"/>
    <w:rsid w:val="00CA5171"/>
    <w:rsid w:val="00CA5229"/>
    <w:rsid w:val="00CA7A04"/>
    <w:rsid w:val="00CB679E"/>
    <w:rsid w:val="00CD0697"/>
    <w:rsid w:val="00CD7834"/>
    <w:rsid w:val="00CD7B8D"/>
    <w:rsid w:val="00D30E8C"/>
    <w:rsid w:val="00D435AE"/>
    <w:rsid w:val="00D46BFC"/>
    <w:rsid w:val="00D55C70"/>
    <w:rsid w:val="00D6139B"/>
    <w:rsid w:val="00D63FC6"/>
    <w:rsid w:val="00D64491"/>
    <w:rsid w:val="00D67252"/>
    <w:rsid w:val="00D76897"/>
    <w:rsid w:val="00DA3C78"/>
    <w:rsid w:val="00DB0841"/>
    <w:rsid w:val="00DC2FFD"/>
    <w:rsid w:val="00DE2950"/>
    <w:rsid w:val="00E0209B"/>
    <w:rsid w:val="00E05BFF"/>
    <w:rsid w:val="00E20131"/>
    <w:rsid w:val="00E35D3F"/>
    <w:rsid w:val="00E47A1F"/>
    <w:rsid w:val="00E86A53"/>
    <w:rsid w:val="00E86CBF"/>
    <w:rsid w:val="00EA2793"/>
    <w:rsid w:val="00EB13CC"/>
    <w:rsid w:val="00EB4691"/>
    <w:rsid w:val="00EC42D4"/>
    <w:rsid w:val="00ED1E1D"/>
    <w:rsid w:val="00ED2A79"/>
    <w:rsid w:val="00ED6A77"/>
    <w:rsid w:val="00EF4DE2"/>
    <w:rsid w:val="00F3439D"/>
    <w:rsid w:val="00F36965"/>
    <w:rsid w:val="00F42BFA"/>
    <w:rsid w:val="00F74169"/>
    <w:rsid w:val="00F863D4"/>
    <w:rsid w:val="00F9301E"/>
    <w:rsid w:val="00FA263D"/>
    <w:rsid w:val="00FB41F1"/>
    <w:rsid w:val="00FB746E"/>
    <w:rsid w:val="00FD3BA3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character" w:styleId="a7">
    <w:name w:val="Hyperlink"/>
    <w:basedOn w:val="a0"/>
    <w:uiPriority w:val="99"/>
    <w:unhideWhenUsed/>
    <w:rsid w:val="0084532B"/>
    <w:rPr>
      <w:color w:val="0000FF" w:themeColor="hyperlink"/>
      <w:u w:val="single"/>
    </w:rPr>
  </w:style>
  <w:style w:type="character" w:customStyle="1" w:styleId="snmenutitle">
    <w:name w:val="sn_menu_title"/>
    <w:basedOn w:val="a0"/>
    <w:rsid w:val="00910079"/>
  </w:style>
  <w:style w:type="character" w:styleId="a8">
    <w:name w:val="line number"/>
    <w:basedOn w:val="a0"/>
    <w:uiPriority w:val="99"/>
    <w:semiHidden/>
    <w:unhideWhenUsed/>
    <w:rsid w:val="001B3949"/>
  </w:style>
  <w:style w:type="paragraph" w:styleId="a9">
    <w:name w:val="header"/>
    <w:basedOn w:val="a"/>
    <w:link w:val="aa"/>
    <w:uiPriority w:val="99"/>
    <w:unhideWhenUsed/>
    <w:rsid w:val="001B3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949"/>
    <w:rPr>
      <w:lang w:val="uk-UA"/>
    </w:rPr>
  </w:style>
  <w:style w:type="paragraph" w:styleId="ab">
    <w:name w:val="footer"/>
    <w:basedOn w:val="a"/>
    <w:link w:val="ac"/>
    <w:uiPriority w:val="99"/>
    <w:unhideWhenUsed/>
    <w:rsid w:val="001B3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949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B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0131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CA7A04"/>
    <w:pPr>
      <w:ind w:left="720"/>
      <w:contextualSpacing/>
    </w:pPr>
  </w:style>
  <w:style w:type="character" w:styleId="a6">
    <w:name w:val="Strong"/>
    <w:basedOn w:val="a0"/>
    <w:uiPriority w:val="99"/>
    <w:qFormat/>
    <w:locked/>
    <w:rsid w:val="00451EEE"/>
    <w:rPr>
      <w:rFonts w:cs="Times New Roman"/>
      <w:b/>
      <w:bCs/>
    </w:rPr>
  </w:style>
  <w:style w:type="character" w:styleId="a7">
    <w:name w:val="Hyperlink"/>
    <w:basedOn w:val="a0"/>
    <w:uiPriority w:val="99"/>
    <w:unhideWhenUsed/>
    <w:rsid w:val="0084532B"/>
    <w:rPr>
      <w:color w:val="0000FF" w:themeColor="hyperlink"/>
      <w:u w:val="single"/>
    </w:rPr>
  </w:style>
  <w:style w:type="character" w:customStyle="1" w:styleId="snmenutitle">
    <w:name w:val="sn_menu_title"/>
    <w:basedOn w:val="a0"/>
    <w:rsid w:val="00910079"/>
  </w:style>
  <w:style w:type="character" w:styleId="a8">
    <w:name w:val="line number"/>
    <w:basedOn w:val="a0"/>
    <w:uiPriority w:val="99"/>
    <w:semiHidden/>
    <w:unhideWhenUsed/>
    <w:rsid w:val="001B3949"/>
  </w:style>
  <w:style w:type="paragraph" w:styleId="a9">
    <w:name w:val="header"/>
    <w:basedOn w:val="a"/>
    <w:link w:val="aa"/>
    <w:uiPriority w:val="99"/>
    <w:unhideWhenUsed/>
    <w:rsid w:val="001B3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949"/>
    <w:rPr>
      <w:lang w:val="uk-UA"/>
    </w:rPr>
  </w:style>
  <w:style w:type="paragraph" w:styleId="ab">
    <w:name w:val="footer"/>
    <w:basedOn w:val="a"/>
    <w:link w:val="ac"/>
    <w:uiPriority w:val="99"/>
    <w:unhideWhenUsed/>
    <w:rsid w:val="001B3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94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za@kr.gov.ua" TargetMode="External"/><Relationship Id="rId18" Type="http://schemas.openxmlformats.org/officeDocument/2006/relationships/hyperlink" Target="mailto:VDABK_kr@ua.fm" TargetMode="External"/><Relationship Id="rId26" Type="http://schemas.openxmlformats.org/officeDocument/2006/relationships/hyperlink" Target="mailto:VDABK_kr@ua.fm" TargetMode="External"/><Relationship Id="rId3" Type="http://schemas.openxmlformats.org/officeDocument/2006/relationships/styles" Target="styles.xml"/><Relationship Id="rId21" Type="http://schemas.openxmlformats.org/officeDocument/2006/relationships/hyperlink" Target="mailto:viza@kr.gov.ua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VDABK_kr@ua.fm" TargetMode="External"/><Relationship Id="rId17" Type="http://schemas.openxmlformats.org/officeDocument/2006/relationships/hyperlink" Target="mailto:viza@kr.gov.ua" TargetMode="External"/><Relationship Id="rId25" Type="http://schemas.openxmlformats.org/officeDocument/2006/relationships/hyperlink" Target="mailto:viza@kr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DABK_kr@ua.fm" TargetMode="External"/><Relationship Id="rId20" Type="http://schemas.openxmlformats.org/officeDocument/2006/relationships/hyperlink" Target="mailto:VDABK_kr@ua.f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za@kr.gov.ua" TargetMode="External"/><Relationship Id="rId24" Type="http://schemas.openxmlformats.org/officeDocument/2006/relationships/hyperlink" Target="mailto:VDABK_kr@ua.f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iza@kr.gov.ua" TargetMode="External"/><Relationship Id="rId23" Type="http://schemas.openxmlformats.org/officeDocument/2006/relationships/hyperlink" Target="mailto:viza@kr.gov.ua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VDABK_kr@ua.fm" TargetMode="External"/><Relationship Id="rId19" Type="http://schemas.openxmlformats.org/officeDocument/2006/relationships/hyperlink" Target="mailto:viza@kr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za@kr.gov.ua" TargetMode="External"/><Relationship Id="rId14" Type="http://schemas.openxmlformats.org/officeDocument/2006/relationships/hyperlink" Target="mailto:VDABK_kr@ua.fm" TargetMode="External"/><Relationship Id="rId22" Type="http://schemas.openxmlformats.org/officeDocument/2006/relationships/hyperlink" Target="mailto:VDABK_kr@ua.fm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1639-39C3-4256-A685-D706E43B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17</Pages>
  <Words>5755</Words>
  <Characters>32808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sklyar-mv</dc:creator>
  <cp:lastModifiedBy>org301</cp:lastModifiedBy>
  <cp:revision>57</cp:revision>
  <cp:lastPrinted>2018-02-08T13:26:00Z</cp:lastPrinted>
  <dcterms:created xsi:type="dcterms:W3CDTF">2017-05-31T12:43:00Z</dcterms:created>
  <dcterms:modified xsi:type="dcterms:W3CDTF">2018-02-20T14:17:00Z</dcterms:modified>
</cp:coreProperties>
</file>